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C95" w:rsidRDefault="00144C95" w:rsidP="00144C95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144C95" w:rsidRDefault="00144C95" w:rsidP="00144C95">
      <w:pPr>
        <w:jc w:val="center"/>
        <w:rPr>
          <w:sz w:val="28"/>
          <w:szCs w:val="28"/>
        </w:rPr>
      </w:pPr>
      <w:r>
        <w:rPr>
          <w:sz w:val="28"/>
          <w:szCs w:val="28"/>
        </w:rPr>
        <w:t>ИРКУТСКАЯ ОБЛАСТЬ</w:t>
      </w:r>
    </w:p>
    <w:p w:rsidR="00144C95" w:rsidRDefault="00144C95" w:rsidP="00144C95">
      <w:pPr>
        <w:jc w:val="center"/>
        <w:rPr>
          <w:sz w:val="28"/>
          <w:szCs w:val="28"/>
        </w:rPr>
      </w:pPr>
      <w:r>
        <w:rPr>
          <w:sz w:val="28"/>
          <w:szCs w:val="28"/>
        </w:rPr>
        <w:t>ЗИМИНСКИЙ РАЙОН</w:t>
      </w:r>
    </w:p>
    <w:p w:rsidR="00144C95" w:rsidRDefault="00144C95" w:rsidP="00144C95">
      <w:pPr>
        <w:jc w:val="center"/>
        <w:rPr>
          <w:sz w:val="28"/>
          <w:szCs w:val="28"/>
        </w:rPr>
      </w:pPr>
    </w:p>
    <w:p w:rsidR="00144C95" w:rsidRDefault="00144C95" w:rsidP="00144C95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144C95" w:rsidRDefault="00144C95" w:rsidP="00144C95">
      <w:pPr>
        <w:jc w:val="center"/>
        <w:rPr>
          <w:sz w:val="28"/>
          <w:szCs w:val="28"/>
        </w:rPr>
      </w:pPr>
      <w:r>
        <w:rPr>
          <w:sz w:val="28"/>
          <w:szCs w:val="28"/>
        </w:rPr>
        <w:t>Филипповского муниципального образования</w:t>
      </w:r>
    </w:p>
    <w:p w:rsidR="00144C95" w:rsidRDefault="00144C95" w:rsidP="00144C95">
      <w:pPr>
        <w:pStyle w:val="6"/>
        <w:jc w:val="center"/>
        <w:rPr>
          <w:sz w:val="36"/>
          <w:szCs w:val="36"/>
        </w:rPr>
      </w:pPr>
      <w:proofErr w:type="gramStart"/>
      <w:r>
        <w:rPr>
          <w:sz w:val="36"/>
          <w:szCs w:val="36"/>
        </w:rPr>
        <w:t>П</w:t>
      </w:r>
      <w:proofErr w:type="gramEnd"/>
      <w:r>
        <w:rPr>
          <w:sz w:val="36"/>
          <w:szCs w:val="36"/>
        </w:rPr>
        <w:t xml:space="preserve"> О С Т А Н О В Л Е Н И Е</w:t>
      </w:r>
    </w:p>
    <w:p w:rsidR="00144C95" w:rsidRDefault="00144C95" w:rsidP="00144C95">
      <w:pPr>
        <w:jc w:val="center"/>
        <w:rPr>
          <w:b/>
          <w:bCs/>
          <w:sz w:val="28"/>
          <w:szCs w:val="28"/>
        </w:rPr>
      </w:pPr>
    </w:p>
    <w:p w:rsidR="00144C95" w:rsidRPr="00144C95" w:rsidRDefault="00144C95" w:rsidP="00144C95">
      <w:pPr>
        <w:jc w:val="center"/>
        <w:rPr>
          <w:sz w:val="28"/>
          <w:szCs w:val="28"/>
        </w:rPr>
      </w:pPr>
      <w:r w:rsidRPr="00144C95">
        <w:rPr>
          <w:sz w:val="28"/>
          <w:szCs w:val="28"/>
        </w:rPr>
        <w:t xml:space="preserve">04.06.2015 г       с. </w:t>
      </w:r>
      <w:proofErr w:type="spellStart"/>
      <w:r w:rsidRPr="00144C95">
        <w:rPr>
          <w:sz w:val="28"/>
          <w:szCs w:val="28"/>
        </w:rPr>
        <w:t>Филипповск</w:t>
      </w:r>
      <w:proofErr w:type="spellEnd"/>
      <w:r w:rsidRPr="00144C95">
        <w:rPr>
          <w:sz w:val="28"/>
          <w:szCs w:val="28"/>
        </w:rPr>
        <w:t xml:space="preserve">        №28</w:t>
      </w:r>
    </w:p>
    <w:p w:rsidR="00144C95" w:rsidRPr="00144C95" w:rsidRDefault="00144C95" w:rsidP="00144C95">
      <w:pPr>
        <w:jc w:val="center"/>
        <w:rPr>
          <w:sz w:val="28"/>
          <w:szCs w:val="28"/>
        </w:rPr>
      </w:pPr>
    </w:p>
    <w:p w:rsidR="00144C95" w:rsidRDefault="00144C95" w:rsidP="00144C95">
      <w:r w:rsidRPr="00144C95">
        <w:t xml:space="preserve">Об обеспечении надлежащего состояния источников </w:t>
      </w:r>
    </w:p>
    <w:p w:rsidR="00144C95" w:rsidRDefault="00144C95" w:rsidP="00144C95">
      <w:r w:rsidRPr="00144C95">
        <w:t>противопожарного водоснабжения</w:t>
      </w:r>
      <w:r>
        <w:t xml:space="preserve"> </w:t>
      </w:r>
      <w:r w:rsidRPr="00144C95">
        <w:t xml:space="preserve">на территории </w:t>
      </w:r>
    </w:p>
    <w:p w:rsidR="00144C95" w:rsidRDefault="00144C95" w:rsidP="00144C95">
      <w:r w:rsidRPr="00144C95">
        <w:t>Филипповского муниципального образования</w:t>
      </w:r>
    </w:p>
    <w:p w:rsidR="00144C95" w:rsidRDefault="00144C95" w:rsidP="00144C95"/>
    <w:p w:rsidR="00144C95" w:rsidRDefault="00144C95" w:rsidP="00144C95">
      <w:r>
        <w:t xml:space="preserve">        Руко</w:t>
      </w:r>
      <w:r w:rsidR="00767D7D">
        <w:t>водствуясь ст.19 Федерального за</w:t>
      </w:r>
      <w:r>
        <w:t>кона от 21 декабря 1994 года №69-ФЗ «О пожарной безопасности», ст.16 Федерального закона от 06 октября 2003 года №131-ФЗ «Об общих принципах организации местного самоуправления в Российской Федерации», ст. 63 Федерального закона от 22миюля 2008 года №123-ФЗ «Технический регламент о требованиях пожарной безопасности»</w:t>
      </w:r>
      <w:proofErr w:type="gramStart"/>
      <w:r>
        <w:t>,с</w:t>
      </w:r>
      <w:proofErr w:type="gramEnd"/>
      <w:r>
        <w:t xml:space="preserve">т.23,46 Устава Филипповского муниципального образования, администрация Филипповского муниципального образования </w:t>
      </w:r>
    </w:p>
    <w:p w:rsidR="00144C95" w:rsidRDefault="00144C95" w:rsidP="00144C95"/>
    <w:p w:rsidR="00144C95" w:rsidRDefault="00144C95" w:rsidP="0091549C">
      <w:pPr>
        <w:jc w:val="center"/>
      </w:pPr>
      <w:r>
        <w:t>ПОСТАНОВЛЯЕТ:</w:t>
      </w:r>
    </w:p>
    <w:p w:rsidR="00144C95" w:rsidRDefault="00144C95" w:rsidP="00144C95"/>
    <w:p w:rsidR="00144C95" w:rsidRDefault="005C2E92" w:rsidP="00144C95">
      <w:r>
        <w:t xml:space="preserve">         </w:t>
      </w:r>
      <w:r w:rsidR="00144C95">
        <w:t>1.Утвердить прилагаемый Порядок содержания и эксплуатации источников противопожарного водоснабжения на территории Филипповского муниципального образования.</w:t>
      </w:r>
    </w:p>
    <w:p w:rsidR="00144C95" w:rsidRDefault="005C2E92" w:rsidP="00144C95">
      <w:r>
        <w:t xml:space="preserve">         </w:t>
      </w:r>
      <w:r w:rsidR="00144C95">
        <w:t>2.Рекомендовать руководителям учреждений, расположенных на территории Филипповского МО на подведомственных объектах:</w:t>
      </w:r>
    </w:p>
    <w:p w:rsidR="00144C95" w:rsidRDefault="00144C95" w:rsidP="00144C95">
      <w:r>
        <w:t>-организовать проведение инвентаризации источников противопожарного водоснабжения, находящихся в их собственности, хозяйственном ведении или оперативном управлении;</w:t>
      </w:r>
    </w:p>
    <w:p w:rsidR="00144C95" w:rsidRDefault="00144C95" w:rsidP="00144C95">
      <w:r>
        <w:t>- принять меры по ремонту и восстановлению неисправных источников противопожарного водоснабжения, находящихся в  их собственности</w:t>
      </w:r>
      <w:r w:rsidR="0091549C">
        <w:t>, хозяйственном ведении или оперативном управлении.</w:t>
      </w:r>
    </w:p>
    <w:p w:rsidR="0091549C" w:rsidRDefault="005C2E92" w:rsidP="00144C95">
      <w:r>
        <w:t xml:space="preserve">        </w:t>
      </w:r>
      <w:r w:rsidR="0091549C">
        <w:t>3.Разработать и утвердить план мероприятий по развитию противопожарного водоснабжения на территории Филипповского МО 2015-2018 годы, предусмотрев в них следующие мероприятия:</w:t>
      </w:r>
    </w:p>
    <w:p w:rsidR="0091549C" w:rsidRDefault="0091549C" w:rsidP="00144C95">
      <w:r>
        <w:t>-организацию учета источников противопожарного водоснабжения в границах Филипповского МО;</w:t>
      </w:r>
    </w:p>
    <w:p w:rsidR="0091549C" w:rsidRDefault="0091549C" w:rsidP="00144C95">
      <w:r>
        <w:t>-замену пришедших в негодность водопроводных сетей с восстановлением пожарных гидрантов;</w:t>
      </w:r>
    </w:p>
    <w:p w:rsidR="0091549C" w:rsidRDefault="0091549C" w:rsidP="00144C95">
      <w:r>
        <w:t>-подготовку источников противопожарного водоснабжения к условиям эксплуатации в весенне-летний и осенне-зимний периоды;</w:t>
      </w:r>
    </w:p>
    <w:p w:rsidR="0091549C" w:rsidRDefault="0091549C" w:rsidP="00144C95">
      <w:r>
        <w:t>-регулярный осмотр источников противопожарного водоснабжения в целях проверки исправности и обеспечения беспрепятственного подъезда к ним.</w:t>
      </w:r>
    </w:p>
    <w:p w:rsidR="005C2E92" w:rsidRDefault="005C2E92" w:rsidP="005C2E92">
      <w:r>
        <w:t xml:space="preserve">        3.1</w:t>
      </w:r>
      <w:proofErr w:type="gramStart"/>
      <w:r>
        <w:t>Р</w:t>
      </w:r>
      <w:proofErr w:type="gramEnd"/>
      <w:r>
        <w:t>екомендовать руководителям организаций водопроводного хозяйства, иных организаций, имеющих в собственности, хозяйственном ведении или оперативном управлении источники противопожарного водоснабжения:</w:t>
      </w:r>
    </w:p>
    <w:p w:rsidR="005C2E92" w:rsidRDefault="005C2E92" w:rsidP="00144C95"/>
    <w:p w:rsidR="00767D7D" w:rsidRDefault="005C2E92" w:rsidP="00144C95">
      <w:r>
        <w:lastRenderedPageBreak/>
        <w:t xml:space="preserve">         3.2</w:t>
      </w:r>
      <w:r w:rsidR="00767D7D">
        <w:t>.определить в соответствии с постановлением Правительства Российской Федерации от 12 февраля 1999г №167 «Об утверждении правил пользования системами  коммунального</w:t>
      </w:r>
      <w:r w:rsidR="00751658">
        <w:t xml:space="preserve"> водоснабжения и канализации в </w:t>
      </w:r>
      <w:r w:rsidR="00767D7D">
        <w:t>Российской Федерации»</w:t>
      </w:r>
      <w:r w:rsidR="00751658">
        <w:t xml:space="preserve"> порядок учета и оплаты объемов питьевой воды на пожаротушение и ликвидацию стихийных бедствий.</w:t>
      </w:r>
    </w:p>
    <w:p w:rsidR="00751658" w:rsidRDefault="005C2E92" w:rsidP="00144C95">
      <w:r>
        <w:t xml:space="preserve">         3.3</w:t>
      </w:r>
      <w:r w:rsidR="00751658">
        <w:t>.организовать проведение  инвентаризации источников противопожарного водоснабжения на территории Филипповского МО</w:t>
      </w:r>
    </w:p>
    <w:p w:rsidR="00751658" w:rsidRDefault="005C2E92" w:rsidP="00144C95">
      <w:r>
        <w:t xml:space="preserve">          3.4</w:t>
      </w:r>
      <w:r w:rsidR="00751658">
        <w:t>.в установленном порядке обеспечить:</w:t>
      </w:r>
    </w:p>
    <w:p w:rsidR="00751658" w:rsidRDefault="00751658" w:rsidP="00144C95">
      <w:r>
        <w:t>-устранение неисправностей источников противопожарного водоснабжения и оборудование их указателями установленного образца</w:t>
      </w:r>
    </w:p>
    <w:p w:rsidR="00751658" w:rsidRDefault="00751658" w:rsidP="00144C95">
      <w:r>
        <w:t>-беспрепятственный дост</w:t>
      </w:r>
      <w:r w:rsidR="005C2E92">
        <w:t xml:space="preserve">уп подразделений пожарной охраны </w:t>
      </w:r>
      <w:r>
        <w:t xml:space="preserve"> к источникам противопожарного водоснабжения, расположенным на территории предприятий, организаций, для целей пожаротушения и ликвидации стихийных бедствий, а также для осуществления проверки их состояния;</w:t>
      </w:r>
    </w:p>
    <w:p w:rsidR="00144C95" w:rsidRPr="00144C95" w:rsidRDefault="005C2E92" w:rsidP="00751658">
      <w:r>
        <w:t xml:space="preserve">- </w:t>
      </w:r>
      <w:proofErr w:type="gramStart"/>
      <w:r>
        <w:t>контроль за</w:t>
      </w:r>
      <w:proofErr w:type="gramEnd"/>
      <w:r>
        <w:t xml:space="preserve"> деятельностью организаций, эксплуатирующих муниципальные системы и источники питьевого и противопожарного водоснабжения</w:t>
      </w:r>
    </w:p>
    <w:p w:rsidR="00144C95" w:rsidRPr="00144C95" w:rsidRDefault="005C2E92" w:rsidP="00144C95">
      <w:r>
        <w:t xml:space="preserve">     </w:t>
      </w:r>
      <w:r w:rsidR="00144C95" w:rsidRPr="00144C95">
        <w:t xml:space="preserve">     4.</w:t>
      </w:r>
      <w:proofErr w:type="gramStart"/>
      <w:r w:rsidR="00144C95" w:rsidRPr="00144C95">
        <w:t>Контроль за</w:t>
      </w:r>
      <w:proofErr w:type="gramEnd"/>
      <w:r w:rsidR="00144C95" w:rsidRPr="00144C95">
        <w:t xml:space="preserve"> исполнением настоящего постановления оставляю за собой.</w:t>
      </w:r>
    </w:p>
    <w:p w:rsidR="00144C95" w:rsidRPr="00144C95" w:rsidRDefault="00144C95" w:rsidP="00144C95"/>
    <w:p w:rsidR="00144C95" w:rsidRPr="00144C95" w:rsidRDefault="00144C95" w:rsidP="00144C95">
      <w:r w:rsidRPr="00144C95">
        <w:t xml:space="preserve">                                                                          </w:t>
      </w:r>
    </w:p>
    <w:p w:rsidR="00144C95" w:rsidRPr="00144C95" w:rsidRDefault="00144C95" w:rsidP="00144C95"/>
    <w:p w:rsidR="00144C95" w:rsidRPr="00144C95" w:rsidRDefault="00144C95" w:rsidP="00144C95"/>
    <w:p w:rsidR="00144C95" w:rsidRPr="00144C95" w:rsidRDefault="00144C95" w:rsidP="00144C95">
      <w:r w:rsidRPr="00144C95">
        <w:t xml:space="preserve">                      Глава </w:t>
      </w:r>
      <w:proofErr w:type="gramStart"/>
      <w:r w:rsidRPr="00144C95">
        <w:t>Филипповского</w:t>
      </w:r>
      <w:proofErr w:type="gramEnd"/>
    </w:p>
    <w:p w:rsidR="00144C95" w:rsidRPr="00144C95" w:rsidRDefault="00144C95" w:rsidP="00144C95">
      <w:r w:rsidRPr="00144C95">
        <w:t xml:space="preserve">                     муниципального образования                                  А.А.Федосеев</w:t>
      </w:r>
    </w:p>
    <w:p w:rsidR="00144C95" w:rsidRPr="00144C95" w:rsidRDefault="00144C95" w:rsidP="00144C95"/>
    <w:p w:rsidR="00E50846" w:rsidRDefault="00E50846" w:rsidP="00144C95"/>
    <w:p w:rsidR="005C2E92" w:rsidRDefault="005C2E92" w:rsidP="00144C95"/>
    <w:p w:rsidR="005C2E92" w:rsidRDefault="005C2E92" w:rsidP="00144C95"/>
    <w:p w:rsidR="005C2E92" w:rsidRDefault="005C2E92" w:rsidP="00144C95"/>
    <w:p w:rsidR="005C2E92" w:rsidRDefault="005C2E92" w:rsidP="00144C95"/>
    <w:p w:rsidR="005C2E92" w:rsidRDefault="005C2E92" w:rsidP="00144C95"/>
    <w:p w:rsidR="005C2E92" w:rsidRDefault="005C2E92" w:rsidP="00144C95"/>
    <w:p w:rsidR="005C2E92" w:rsidRDefault="005C2E92" w:rsidP="00144C95"/>
    <w:p w:rsidR="005C2E92" w:rsidRDefault="005C2E92" w:rsidP="00144C95"/>
    <w:p w:rsidR="005C2E92" w:rsidRDefault="005C2E92" w:rsidP="00144C95"/>
    <w:p w:rsidR="005C2E92" w:rsidRDefault="005C2E92" w:rsidP="00144C95"/>
    <w:p w:rsidR="005C2E92" w:rsidRDefault="005C2E92" w:rsidP="00144C95"/>
    <w:p w:rsidR="005C2E92" w:rsidRDefault="005C2E92" w:rsidP="00144C95"/>
    <w:p w:rsidR="005C2E92" w:rsidRDefault="005C2E92" w:rsidP="00144C95"/>
    <w:p w:rsidR="005C2E92" w:rsidRDefault="005C2E92" w:rsidP="00144C95"/>
    <w:p w:rsidR="005C2E92" w:rsidRDefault="005C2E92" w:rsidP="00144C95"/>
    <w:p w:rsidR="005C2E92" w:rsidRDefault="005C2E92" w:rsidP="00144C95"/>
    <w:p w:rsidR="005C2E92" w:rsidRDefault="005C2E92" w:rsidP="00144C95"/>
    <w:p w:rsidR="005C2E92" w:rsidRDefault="005C2E92" w:rsidP="00144C95"/>
    <w:p w:rsidR="005C2E92" w:rsidRDefault="005C2E92" w:rsidP="00144C95"/>
    <w:p w:rsidR="005C2E92" w:rsidRDefault="005C2E92" w:rsidP="00144C95"/>
    <w:p w:rsidR="005C2E92" w:rsidRDefault="005C2E92" w:rsidP="00144C95"/>
    <w:p w:rsidR="005C2E92" w:rsidRDefault="005C2E92" w:rsidP="00144C95"/>
    <w:p w:rsidR="005C2E92" w:rsidRDefault="005C2E92" w:rsidP="00144C95"/>
    <w:p w:rsidR="005C2E92" w:rsidRDefault="005C2E92" w:rsidP="00144C95"/>
    <w:p w:rsidR="005C2E92" w:rsidRDefault="005C2E92" w:rsidP="00144C95"/>
    <w:p w:rsidR="005C2E92" w:rsidRDefault="005C2E92" w:rsidP="00144C95"/>
    <w:p w:rsidR="005C2E92" w:rsidRDefault="005C2E92" w:rsidP="00144C95"/>
    <w:p w:rsidR="005C2E92" w:rsidRDefault="005C2E92" w:rsidP="00144C95"/>
    <w:p w:rsidR="0091549C" w:rsidRPr="0091549C" w:rsidRDefault="0091549C" w:rsidP="0091549C">
      <w:pPr>
        <w:jc w:val="right"/>
        <w:rPr>
          <w:sz w:val="20"/>
          <w:szCs w:val="20"/>
        </w:rPr>
      </w:pPr>
      <w:r w:rsidRPr="0091549C">
        <w:rPr>
          <w:sz w:val="20"/>
          <w:szCs w:val="20"/>
        </w:rPr>
        <w:lastRenderedPageBreak/>
        <w:t xml:space="preserve">Приложение №1 </w:t>
      </w:r>
    </w:p>
    <w:p w:rsidR="0091549C" w:rsidRPr="0091549C" w:rsidRDefault="0091549C" w:rsidP="0091549C">
      <w:pPr>
        <w:jc w:val="right"/>
        <w:rPr>
          <w:sz w:val="20"/>
          <w:szCs w:val="20"/>
        </w:rPr>
      </w:pPr>
      <w:r w:rsidRPr="0091549C">
        <w:rPr>
          <w:sz w:val="20"/>
          <w:szCs w:val="20"/>
        </w:rPr>
        <w:t xml:space="preserve">к постановлению администрации </w:t>
      </w:r>
    </w:p>
    <w:p w:rsidR="0091549C" w:rsidRPr="0091549C" w:rsidRDefault="0091549C" w:rsidP="0091549C">
      <w:pPr>
        <w:jc w:val="right"/>
        <w:rPr>
          <w:sz w:val="20"/>
          <w:szCs w:val="20"/>
        </w:rPr>
      </w:pPr>
      <w:r w:rsidRPr="0091549C">
        <w:rPr>
          <w:sz w:val="20"/>
          <w:szCs w:val="20"/>
        </w:rPr>
        <w:t xml:space="preserve">Филипповского МО </w:t>
      </w:r>
    </w:p>
    <w:p w:rsidR="0091549C" w:rsidRDefault="0091549C" w:rsidP="0091549C">
      <w:pPr>
        <w:jc w:val="right"/>
        <w:rPr>
          <w:sz w:val="20"/>
          <w:szCs w:val="20"/>
        </w:rPr>
      </w:pPr>
      <w:r w:rsidRPr="0091549C">
        <w:rPr>
          <w:sz w:val="20"/>
          <w:szCs w:val="20"/>
        </w:rPr>
        <w:t>№28 от 04.06.2015г</w:t>
      </w:r>
    </w:p>
    <w:p w:rsidR="0091549C" w:rsidRDefault="0091549C" w:rsidP="0091549C">
      <w:pPr>
        <w:jc w:val="right"/>
        <w:rPr>
          <w:sz w:val="20"/>
          <w:szCs w:val="20"/>
        </w:rPr>
      </w:pPr>
    </w:p>
    <w:p w:rsidR="0091549C" w:rsidRPr="005C2E92" w:rsidRDefault="0091549C" w:rsidP="0091549C">
      <w:pPr>
        <w:jc w:val="center"/>
        <w:rPr>
          <w:b/>
        </w:rPr>
      </w:pPr>
      <w:r w:rsidRPr="005C2E92">
        <w:rPr>
          <w:b/>
        </w:rPr>
        <w:t>ПОРЯДОК</w:t>
      </w:r>
    </w:p>
    <w:p w:rsidR="0091549C" w:rsidRPr="005C2E92" w:rsidRDefault="0091549C" w:rsidP="005C2E92">
      <w:pPr>
        <w:jc w:val="center"/>
        <w:rPr>
          <w:b/>
        </w:rPr>
      </w:pPr>
      <w:r w:rsidRPr="005C2E92">
        <w:rPr>
          <w:b/>
        </w:rPr>
        <w:t>СОДЕРЖАНИЯ И ЭКСПЛУАТА</w:t>
      </w:r>
      <w:r w:rsidR="005C2E92">
        <w:rPr>
          <w:b/>
        </w:rPr>
        <w:t xml:space="preserve">ЦИИ ИСТОЧНИКОВ ПРОТИВОПОЖАРНОГО </w:t>
      </w:r>
      <w:r w:rsidRPr="005C2E92">
        <w:rPr>
          <w:b/>
        </w:rPr>
        <w:t xml:space="preserve">ВОДОНАБЖЕНИЯ </w:t>
      </w:r>
      <w:r w:rsidR="005C2E92">
        <w:rPr>
          <w:b/>
        </w:rPr>
        <w:t xml:space="preserve"> </w:t>
      </w:r>
      <w:r w:rsidRPr="005C2E92">
        <w:rPr>
          <w:b/>
        </w:rPr>
        <w:t>НА ТЕРРИТОРИИ ФИЛИППОВСКОГО МО</w:t>
      </w:r>
    </w:p>
    <w:p w:rsidR="005C2E92" w:rsidRDefault="005C2E92" w:rsidP="005C2E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67D7D" w:rsidRPr="00A23712" w:rsidRDefault="00767D7D" w:rsidP="00A90F51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</w:rPr>
      </w:pPr>
      <w:r w:rsidRPr="00A23712">
        <w:rPr>
          <w:rFonts w:ascii="Times New Roman" w:hAnsi="Times New Roman" w:cs="Times New Roman"/>
          <w:b/>
        </w:rPr>
        <w:t>Общие положения.</w:t>
      </w:r>
    </w:p>
    <w:p w:rsidR="00A90F51" w:rsidRPr="005C2E92" w:rsidRDefault="00A90F51" w:rsidP="00A90F51">
      <w:pPr>
        <w:pStyle w:val="a3"/>
        <w:ind w:left="360"/>
        <w:rPr>
          <w:rFonts w:ascii="Times New Roman" w:hAnsi="Times New Roman" w:cs="Times New Roman"/>
        </w:rPr>
      </w:pPr>
    </w:p>
    <w:p w:rsidR="00767D7D" w:rsidRPr="005C2E92" w:rsidRDefault="00A90F51" w:rsidP="00767D7D">
      <w:pPr>
        <w:pStyle w:val="a3"/>
        <w:rPr>
          <w:rFonts w:ascii="Times New Roman" w:hAnsi="Times New Roman" w:cs="Times New Roman"/>
        </w:rPr>
      </w:pPr>
      <w:r>
        <w:rPr>
          <w:rStyle w:val="5"/>
          <w:rFonts w:eastAsia="Courier New"/>
          <w:sz w:val="24"/>
          <w:szCs w:val="24"/>
        </w:rPr>
        <w:t xml:space="preserve">         1.</w:t>
      </w:r>
      <w:r w:rsidR="00767D7D" w:rsidRPr="005C2E92">
        <w:rPr>
          <w:rStyle w:val="5"/>
          <w:rFonts w:eastAsia="Courier New"/>
          <w:sz w:val="24"/>
          <w:szCs w:val="24"/>
        </w:rPr>
        <w:t xml:space="preserve">Порядок содержания </w:t>
      </w:r>
      <w:r w:rsidR="00767D7D" w:rsidRPr="005C2E92">
        <w:rPr>
          <w:rFonts w:ascii="Times New Roman" w:hAnsi="Times New Roman" w:cs="Times New Roman"/>
        </w:rPr>
        <w:t xml:space="preserve">и эксплуатации источников противопожарного </w:t>
      </w:r>
      <w:r w:rsidR="00767D7D" w:rsidRPr="005C2E92">
        <w:rPr>
          <w:rStyle w:val="5"/>
          <w:rFonts w:eastAsia="Courier New"/>
          <w:sz w:val="24"/>
          <w:szCs w:val="24"/>
        </w:rPr>
        <w:t xml:space="preserve">водоснабжения на территории </w:t>
      </w:r>
      <w:r>
        <w:rPr>
          <w:rFonts w:ascii="Times New Roman" w:hAnsi="Times New Roman" w:cs="Times New Roman"/>
        </w:rPr>
        <w:t xml:space="preserve">Филипповского </w:t>
      </w:r>
      <w:r w:rsidR="00767D7D" w:rsidRPr="005C2E92">
        <w:rPr>
          <w:rFonts w:ascii="Times New Roman" w:hAnsi="Times New Roman" w:cs="Times New Roman"/>
        </w:rPr>
        <w:t xml:space="preserve"> МО (далее * Порядок) разработан в </w:t>
      </w:r>
      <w:r w:rsidR="00767D7D" w:rsidRPr="005C2E92">
        <w:rPr>
          <w:rStyle w:val="5"/>
          <w:rFonts w:eastAsia="Courier New"/>
          <w:sz w:val="24"/>
          <w:szCs w:val="24"/>
        </w:rPr>
        <w:t xml:space="preserve">соответствии с Федеральным </w:t>
      </w:r>
      <w:r w:rsidR="00767D7D" w:rsidRPr="005C2E92">
        <w:rPr>
          <w:rFonts w:ascii="Times New Roman" w:hAnsi="Times New Roman" w:cs="Times New Roman"/>
        </w:rPr>
        <w:t xml:space="preserve">законом от </w:t>
      </w:r>
      <w:r w:rsidR="00767D7D" w:rsidRPr="005C2E92">
        <w:rPr>
          <w:rStyle w:val="5"/>
          <w:rFonts w:eastAsia="Courier New"/>
          <w:sz w:val="24"/>
          <w:szCs w:val="24"/>
        </w:rPr>
        <w:t xml:space="preserve">21 </w:t>
      </w:r>
      <w:r w:rsidR="00767D7D" w:rsidRPr="005C2E92">
        <w:rPr>
          <w:rFonts w:ascii="Times New Roman" w:hAnsi="Times New Roman" w:cs="Times New Roman"/>
        </w:rPr>
        <w:t xml:space="preserve">декабря 1994 г. </w:t>
      </w:r>
      <w:r w:rsidR="00767D7D" w:rsidRPr="005C2E92">
        <w:rPr>
          <w:rStyle w:val="5"/>
          <w:rFonts w:eastAsia="Courier New"/>
          <w:sz w:val="24"/>
          <w:szCs w:val="24"/>
        </w:rPr>
        <w:t xml:space="preserve">№ </w:t>
      </w:r>
      <w:r w:rsidR="00767D7D" w:rsidRPr="005C2E92">
        <w:rPr>
          <w:rFonts w:ascii="Times New Roman" w:hAnsi="Times New Roman" w:cs="Times New Roman"/>
        </w:rPr>
        <w:t xml:space="preserve">69-ФЗ "О пожарной </w:t>
      </w:r>
      <w:r w:rsidR="00767D7D" w:rsidRPr="005C2E92">
        <w:rPr>
          <w:rStyle w:val="5"/>
          <w:rFonts w:eastAsia="Courier New"/>
          <w:sz w:val="24"/>
          <w:szCs w:val="24"/>
        </w:rPr>
        <w:t xml:space="preserve">безопасности". Федеральным </w:t>
      </w:r>
      <w:r w:rsidR="00767D7D" w:rsidRPr="005C2E92">
        <w:rPr>
          <w:rFonts w:ascii="Times New Roman" w:hAnsi="Times New Roman" w:cs="Times New Roman"/>
        </w:rPr>
        <w:t xml:space="preserve">законом от 22 июля 2008 года № 123-ФЗ «Технический </w:t>
      </w:r>
      <w:r w:rsidR="00767D7D" w:rsidRPr="005C2E92">
        <w:rPr>
          <w:rStyle w:val="5"/>
          <w:rFonts w:eastAsia="Courier New"/>
          <w:sz w:val="24"/>
          <w:szCs w:val="24"/>
        </w:rPr>
        <w:t xml:space="preserve">регламент о требованиях </w:t>
      </w:r>
      <w:r w:rsidR="00767D7D" w:rsidRPr="005C2E92">
        <w:rPr>
          <w:rFonts w:ascii="Times New Roman" w:hAnsi="Times New Roman" w:cs="Times New Roman"/>
        </w:rPr>
        <w:t xml:space="preserve">пожарной безопасности». Водным кодексом Российской </w:t>
      </w:r>
      <w:r w:rsidR="00767D7D" w:rsidRPr="005C2E92">
        <w:rPr>
          <w:rStyle w:val="5"/>
          <w:rFonts w:eastAsia="Courier New"/>
          <w:sz w:val="24"/>
          <w:szCs w:val="24"/>
        </w:rPr>
        <w:t xml:space="preserve">Федераций, Правилами </w:t>
      </w:r>
      <w:r w:rsidR="00767D7D" w:rsidRPr="005C2E92">
        <w:rPr>
          <w:rFonts w:ascii="Times New Roman" w:hAnsi="Times New Roman" w:cs="Times New Roman"/>
        </w:rPr>
        <w:t xml:space="preserve">пользования системами коммунального водоснабжения и </w:t>
      </w:r>
      <w:proofErr w:type="gramStart"/>
      <w:r w:rsidR="00767D7D" w:rsidRPr="005C2E92">
        <w:rPr>
          <w:rStyle w:val="5"/>
          <w:rFonts w:eastAsia="Courier New"/>
          <w:sz w:val="24"/>
          <w:szCs w:val="24"/>
        </w:rPr>
        <w:t>канализации</w:t>
      </w:r>
      <w:proofErr w:type="gramEnd"/>
      <w:r w:rsidR="00767D7D" w:rsidRPr="005C2E92">
        <w:rPr>
          <w:rStyle w:val="5"/>
          <w:rFonts w:eastAsia="Courier New"/>
          <w:sz w:val="24"/>
          <w:szCs w:val="24"/>
        </w:rPr>
        <w:t xml:space="preserve"> а Российской </w:t>
      </w:r>
      <w:r w:rsidR="00767D7D" w:rsidRPr="005C2E92">
        <w:rPr>
          <w:rFonts w:ascii="Times New Roman" w:hAnsi="Times New Roman" w:cs="Times New Roman"/>
        </w:rPr>
        <w:t xml:space="preserve">Федерации, утвержденными постановлением Правительства </w:t>
      </w:r>
      <w:r w:rsidR="00767D7D" w:rsidRPr="005C2E92">
        <w:rPr>
          <w:rStyle w:val="5"/>
          <w:rFonts w:eastAsia="Courier New"/>
          <w:sz w:val="24"/>
          <w:szCs w:val="24"/>
        </w:rPr>
        <w:t>Российской Федерации от</w:t>
      </w:r>
      <w:r w:rsidR="00767D7D" w:rsidRPr="005C2E92">
        <w:rPr>
          <w:rStyle w:val="5"/>
          <w:rFonts w:eastAsia="Courier New"/>
          <w:sz w:val="24"/>
          <w:szCs w:val="24"/>
        </w:rPr>
        <w:tab/>
      </w:r>
      <w:r w:rsidR="00767D7D" w:rsidRPr="005C2E92">
        <w:rPr>
          <w:rFonts w:ascii="Times New Roman" w:hAnsi="Times New Roman" w:cs="Times New Roman"/>
        </w:rPr>
        <w:t xml:space="preserve">12 февраля 1999 г № 167, Правилами технической </w:t>
      </w:r>
      <w:r w:rsidR="00767D7D" w:rsidRPr="005C2E92">
        <w:rPr>
          <w:rStyle w:val="5"/>
          <w:rFonts w:eastAsia="Courier New"/>
          <w:sz w:val="24"/>
          <w:szCs w:val="24"/>
        </w:rPr>
        <w:t xml:space="preserve">эксплуатации систем и </w:t>
      </w:r>
      <w:r w:rsidR="00767D7D" w:rsidRPr="005C2E92">
        <w:rPr>
          <w:rFonts w:ascii="Times New Roman" w:hAnsi="Times New Roman" w:cs="Times New Roman"/>
        </w:rPr>
        <w:t xml:space="preserve">сооружений коммунального водоснабжения и канализации, </w:t>
      </w:r>
      <w:r w:rsidR="00767D7D" w:rsidRPr="005C2E92">
        <w:rPr>
          <w:rStyle w:val="5"/>
          <w:rFonts w:eastAsia="Courier New"/>
          <w:sz w:val="24"/>
          <w:szCs w:val="24"/>
        </w:rPr>
        <w:t xml:space="preserve">утвержденными приказом </w:t>
      </w:r>
      <w:r w:rsidR="00767D7D" w:rsidRPr="005C2E92">
        <w:rPr>
          <w:rFonts w:ascii="Times New Roman" w:hAnsi="Times New Roman" w:cs="Times New Roman"/>
        </w:rPr>
        <w:t xml:space="preserve">Госстроя России от 30 декабря (999 </w:t>
      </w:r>
      <w:r w:rsidR="00767D7D" w:rsidRPr="005C2E92">
        <w:rPr>
          <w:rStyle w:val="5"/>
          <w:rFonts w:eastAsia="Courier New"/>
          <w:sz w:val="24"/>
          <w:szCs w:val="24"/>
        </w:rPr>
        <w:t xml:space="preserve">г. </w:t>
      </w:r>
      <w:r w:rsidR="00767D7D" w:rsidRPr="005C2E92">
        <w:rPr>
          <w:rFonts w:ascii="Times New Roman" w:hAnsi="Times New Roman" w:cs="Times New Roman"/>
        </w:rPr>
        <w:t xml:space="preserve">№ (68, </w:t>
      </w:r>
      <w:proofErr w:type="spellStart"/>
      <w:r w:rsidR="00767D7D" w:rsidRPr="005C2E92">
        <w:rPr>
          <w:rFonts w:ascii="Times New Roman" w:hAnsi="Times New Roman" w:cs="Times New Roman"/>
        </w:rPr>
        <w:t>СНиП</w:t>
      </w:r>
      <w:proofErr w:type="spellEnd"/>
      <w:r w:rsidR="00767D7D" w:rsidRPr="005C2E92">
        <w:rPr>
          <w:rFonts w:ascii="Times New Roman" w:hAnsi="Times New Roman" w:cs="Times New Roman"/>
        </w:rPr>
        <w:t xml:space="preserve"> 2.04 02- </w:t>
      </w:r>
      <w:r w:rsidR="00767D7D" w:rsidRPr="005C2E92">
        <w:rPr>
          <w:rStyle w:val="5"/>
          <w:rFonts w:eastAsia="Courier New"/>
          <w:sz w:val="24"/>
          <w:szCs w:val="24"/>
        </w:rPr>
        <w:t xml:space="preserve">84* "Водоснабжение. </w:t>
      </w:r>
      <w:r w:rsidR="00767D7D" w:rsidRPr="005C2E92">
        <w:rPr>
          <w:rFonts w:ascii="Times New Roman" w:hAnsi="Times New Roman" w:cs="Times New Roman"/>
        </w:rPr>
        <w:t xml:space="preserve">Пожарная безопасность. Термины и определения”, утвержденным </w:t>
      </w:r>
      <w:r w:rsidR="00767D7D" w:rsidRPr="005C2E92">
        <w:rPr>
          <w:rStyle w:val="5"/>
          <w:rFonts w:eastAsia="Courier New"/>
          <w:sz w:val="24"/>
          <w:szCs w:val="24"/>
        </w:rPr>
        <w:t xml:space="preserve">постановлением Госстандарта </w:t>
      </w:r>
      <w:r w:rsidR="00767D7D" w:rsidRPr="005C2E92">
        <w:rPr>
          <w:rFonts w:ascii="Times New Roman" w:hAnsi="Times New Roman" w:cs="Times New Roman"/>
        </w:rPr>
        <w:t xml:space="preserve">СССР от </w:t>
      </w:r>
      <w:r w:rsidR="00767D7D" w:rsidRPr="005C2E92">
        <w:rPr>
          <w:rStyle w:val="50"/>
          <w:rFonts w:eastAsia="Courier New"/>
          <w:sz w:val="24"/>
          <w:szCs w:val="24"/>
        </w:rPr>
        <w:t>27</w:t>
      </w:r>
      <w:r w:rsidR="00767D7D" w:rsidRPr="005C2E92">
        <w:rPr>
          <w:rFonts w:ascii="Times New Roman" w:hAnsi="Times New Roman" w:cs="Times New Roman"/>
        </w:rPr>
        <w:t xml:space="preserve"> августа 19Я| г № 4084, ГОСТ </w:t>
      </w:r>
      <w:proofErr w:type="gramStart"/>
      <w:r w:rsidR="00767D7D" w:rsidRPr="005C2E92">
        <w:rPr>
          <w:rStyle w:val="5"/>
          <w:rFonts w:eastAsia="Courier New"/>
          <w:sz w:val="24"/>
          <w:szCs w:val="24"/>
        </w:rPr>
        <w:t>Р</w:t>
      </w:r>
      <w:proofErr w:type="gramEnd"/>
      <w:r w:rsidR="00767D7D" w:rsidRPr="005C2E92">
        <w:rPr>
          <w:rStyle w:val="5"/>
          <w:rFonts w:eastAsia="Courier New"/>
          <w:sz w:val="24"/>
          <w:szCs w:val="24"/>
        </w:rPr>
        <w:t xml:space="preserve"> </w:t>
      </w:r>
      <w:r w:rsidR="00767D7D" w:rsidRPr="005C2E92">
        <w:rPr>
          <w:rFonts w:ascii="Times New Roman" w:hAnsi="Times New Roman" w:cs="Times New Roman"/>
        </w:rPr>
        <w:t xml:space="preserve">12 4.026- </w:t>
      </w:r>
      <w:r w:rsidR="00767D7D" w:rsidRPr="005C2E92">
        <w:rPr>
          <w:rStyle w:val="5"/>
          <w:rFonts w:eastAsia="Courier New"/>
          <w:sz w:val="24"/>
          <w:szCs w:val="24"/>
        </w:rPr>
        <w:t xml:space="preserve">2001 "Система стандартов </w:t>
      </w:r>
      <w:r w:rsidR="00767D7D" w:rsidRPr="005C2E92">
        <w:rPr>
          <w:rFonts w:ascii="Times New Roman" w:hAnsi="Times New Roman" w:cs="Times New Roman"/>
        </w:rPr>
        <w:t xml:space="preserve">безопасности труда. Цвета сигнальные, знаки безопасности и </w:t>
      </w:r>
      <w:r w:rsidR="00767D7D" w:rsidRPr="005C2E92">
        <w:rPr>
          <w:rStyle w:val="5"/>
          <w:rFonts w:eastAsia="Courier New"/>
          <w:sz w:val="24"/>
          <w:szCs w:val="24"/>
        </w:rPr>
        <w:t xml:space="preserve">разметка сигнальная. </w:t>
      </w:r>
      <w:r w:rsidR="00767D7D" w:rsidRPr="005C2E92">
        <w:rPr>
          <w:rFonts w:ascii="Times New Roman" w:hAnsi="Times New Roman" w:cs="Times New Roman"/>
        </w:rPr>
        <w:t xml:space="preserve">Назначение и правила применения. Общие технические </w:t>
      </w:r>
      <w:r w:rsidR="00767D7D" w:rsidRPr="005C2E92">
        <w:rPr>
          <w:rStyle w:val="5"/>
          <w:rFonts w:eastAsia="Courier New"/>
          <w:sz w:val="24"/>
          <w:szCs w:val="24"/>
        </w:rPr>
        <w:t xml:space="preserve">требования и характеристики </w:t>
      </w:r>
      <w:r w:rsidR="00767D7D" w:rsidRPr="005C2E92">
        <w:rPr>
          <w:rFonts w:ascii="Times New Roman" w:hAnsi="Times New Roman" w:cs="Times New Roman"/>
        </w:rPr>
        <w:t xml:space="preserve">Методы испытания", утвержденным постановлением </w:t>
      </w:r>
      <w:r w:rsidR="00767D7D" w:rsidRPr="005C2E92">
        <w:rPr>
          <w:rStyle w:val="5"/>
          <w:rFonts w:eastAsia="Courier New"/>
          <w:sz w:val="24"/>
          <w:szCs w:val="24"/>
        </w:rPr>
        <w:t xml:space="preserve">Госстандарта России от </w:t>
      </w:r>
      <w:r w:rsidR="00767D7D" w:rsidRPr="005C2E92">
        <w:rPr>
          <w:rFonts w:ascii="Times New Roman" w:hAnsi="Times New Roman" w:cs="Times New Roman"/>
        </w:rPr>
        <w:t>19 сентября 2001 г № 387-ст.</w:t>
      </w:r>
    </w:p>
    <w:p w:rsidR="00767D7D" w:rsidRPr="005C2E92" w:rsidRDefault="00A90F51" w:rsidP="00767D7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2.</w:t>
      </w:r>
      <w:r w:rsidR="00767D7D" w:rsidRPr="005C2E92">
        <w:rPr>
          <w:rFonts w:ascii="Times New Roman" w:hAnsi="Times New Roman" w:cs="Times New Roman"/>
        </w:rPr>
        <w:t>Основные понятия</w:t>
      </w:r>
    </w:p>
    <w:p w:rsidR="00A90F51" w:rsidRDefault="00767D7D" w:rsidP="00767D7D">
      <w:pPr>
        <w:pStyle w:val="a3"/>
        <w:rPr>
          <w:rFonts w:ascii="Times New Roman" w:hAnsi="Times New Roman" w:cs="Times New Roman"/>
        </w:rPr>
      </w:pPr>
      <w:r w:rsidRPr="005C2E92">
        <w:rPr>
          <w:rStyle w:val="5"/>
          <w:rFonts w:eastAsia="Courier New"/>
          <w:sz w:val="24"/>
          <w:szCs w:val="24"/>
        </w:rPr>
        <w:t xml:space="preserve">В целях настоящего </w:t>
      </w:r>
      <w:r w:rsidRPr="005C2E92">
        <w:rPr>
          <w:rFonts w:ascii="Times New Roman" w:hAnsi="Times New Roman" w:cs="Times New Roman"/>
        </w:rPr>
        <w:t xml:space="preserve">Порядка применяются следующие понятия: </w:t>
      </w:r>
    </w:p>
    <w:p w:rsidR="00767D7D" w:rsidRPr="005C2E92" w:rsidRDefault="00767D7D" w:rsidP="00767D7D">
      <w:pPr>
        <w:pStyle w:val="a3"/>
        <w:rPr>
          <w:rFonts w:ascii="Times New Roman" w:hAnsi="Times New Roman" w:cs="Times New Roman"/>
        </w:rPr>
      </w:pPr>
      <w:r w:rsidRPr="00A90F51">
        <w:rPr>
          <w:rStyle w:val="51"/>
          <w:rFonts w:eastAsia="Courier New"/>
          <w:sz w:val="24"/>
          <w:szCs w:val="24"/>
        </w:rPr>
        <w:t>источники</w:t>
      </w:r>
      <w:r w:rsidRPr="00A90F51">
        <w:rPr>
          <w:rStyle w:val="51"/>
          <w:rFonts w:eastAsia="Courier New"/>
          <w:b w:val="0"/>
          <w:sz w:val="24"/>
          <w:szCs w:val="24"/>
        </w:rPr>
        <w:t xml:space="preserve"> </w:t>
      </w:r>
      <w:r w:rsidR="00A90F51" w:rsidRPr="00A90F51">
        <w:rPr>
          <w:rStyle w:val="5"/>
          <w:rFonts w:eastAsia="Courier New"/>
          <w:b/>
          <w:sz w:val="24"/>
          <w:szCs w:val="24"/>
        </w:rPr>
        <w:t>противопожарного водоснабжени</w:t>
      </w:r>
      <w:r w:rsidRPr="00A90F51">
        <w:rPr>
          <w:rStyle w:val="5"/>
          <w:rFonts w:eastAsia="Courier New"/>
          <w:b/>
          <w:sz w:val="24"/>
          <w:szCs w:val="24"/>
        </w:rPr>
        <w:t>я'</w:t>
      </w:r>
      <w:proofErr w:type="gramStart"/>
      <w:r w:rsidRPr="005C2E92">
        <w:rPr>
          <w:rStyle w:val="5"/>
          <w:rFonts w:eastAsia="Courier New"/>
          <w:sz w:val="24"/>
          <w:szCs w:val="24"/>
        </w:rPr>
        <w:t>.(</w:t>
      </w:r>
      <w:proofErr w:type="gramEnd"/>
      <w:r w:rsidRPr="005C2E92">
        <w:rPr>
          <w:rStyle w:val="5"/>
          <w:rFonts w:eastAsia="Courier New"/>
          <w:sz w:val="24"/>
          <w:szCs w:val="24"/>
        </w:rPr>
        <w:t xml:space="preserve">далее </w:t>
      </w:r>
      <w:r w:rsidRPr="005C2E92">
        <w:rPr>
          <w:rFonts w:ascii="Times New Roman" w:hAnsi="Times New Roman" w:cs="Times New Roman"/>
        </w:rPr>
        <w:t xml:space="preserve">- источники ППВ) - </w:t>
      </w:r>
      <w:r w:rsidRPr="005C2E92">
        <w:rPr>
          <w:rStyle w:val="5"/>
          <w:rFonts w:eastAsia="Courier New"/>
          <w:sz w:val="24"/>
          <w:szCs w:val="24"/>
        </w:rPr>
        <w:t xml:space="preserve">водопроводные сети с </w:t>
      </w:r>
      <w:r w:rsidRPr="005C2E92">
        <w:rPr>
          <w:rFonts w:ascii="Times New Roman" w:hAnsi="Times New Roman" w:cs="Times New Roman"/>
        </w:rPr>
        <w:t xml:space="preserve">установленным на них пожарным оборудованием (пожарные </w:t>
      </w:r>
      <w:r w:rsidRPr="005C2E92">
        <w:rPr>
          <w:rStyle w:val="5"/>
          <w:rFonts w:eastAsia="Courier New"/>
          <w:sz w:val="24"/>
          <w:szCs w:val="24"/>
        </w:rPr>
        <w:t>гидранты, гидрант</w:t>
      </w:r>
      <w:r w:rsidR="00A23712">
        <w:rPr>
          <w:rStyle w:val="5"/>
          <w:rFonts w:eastAsia="Courier New"/>
          <w:sz w:val="24"/>
          <w:szCs w:val="24"/>
        </w:rPr>
        <w:t xml:space="preserve"> </w:t>
      </w:r>
      <w:r w:rsidRPr="005C2E92">
        <w:rPr>
          <w:rStyle w:val="5"/>
          <w:rFonts w:eastAsia="Courier New"/>
          <w:sz w:val="24"/>
          <w:szCs w:val="24"/>
        </w:rPr>
        <w:t xml:space="preserve">-колонки, </w:t>
      </w:r>
      <w:r w:rsidRPr="005C2E92">
        <w:rPr>
          <w:rFonts w:ascii="Times New Roman" w:hAnsi="Times New Roman" w:cs="Times New Roman"/>
        </w:rPr>
        <w:t xml:space="preserve">пожарные краны), пожарные водоемы (резервуары), иные </w:t>
      </w:r>
      <w:r w:rsidRPr="005C2E92">
        <w:rPr>
          <w:rStyle w:val="5"/>
          <w:rFonts w:eastAsia="Courier New"/>
          <w:sz w:val="24"/>
          <w:szCs w:val="24"/>
        </w:rPr>
        <w:t xml:space="preserve">искусственные (водонапорные </w:t>
      </w:r>
      <w:r w:rsidRPr="005C2E92">
        <w:rPr>
          <w:rFonts w:ascii="Times New Roman" w:hAnsi="Times New Roman" w:cs="Times New Roman"/>
        </w:rPr>
        <w:t xml:space="preserve">башни, пруды, технологические емкости) и природные </w:t>
      </w:r>
      <w:r w:rsidRPr="005C2E92">
        <w:rPr>
          <w:rStyle w:val="5"/>
          <w:rFonts w:eastAsia="Courier New"/>
          <w:sz w:val="24"/>
          <w:szCs w:val="24"/>
        </w:rPr>
        <w:t xml:space="preserve">(реки, озера, ручьи) </w:t>
      </w:r>
      <w:r w:rsidRPr="005C2E92">
        <w:rPr>
          <w:rFonts w:ascii="Times New Roman" w:hAnsi="Times New Roman" w:cs="Times New Roman"/>
        </w:rPr>
        <w:t xml:space="preserve">водные объекты, вода из которых используется (может </w:t>
      </w:r>
      <w:r w:rsidRPr="005C2E92">
        <w:rPr>
          <w:rStyle w:val="5"/>
          <w:rFonts w:eastAsia="Courier New"/>
          <w:sz w:val="24"/>
          <w:szCs w:val="24"/>
        </w:rPr>
        <w:t xml:space="preserve">использоваться) для целей </w:t>
      </w:r>
      <w:r w:rsidRPr="005C2E92">
        <w:rPr>
          <w:rFonts w:ascii="Times New Roman" w:hAnsi="Times New Roman" w:cs="Times New Roman"/>
        </w:rPr>
        <w:t>пожаротушения.</w:t>
      </w:r>
    </w:p>
    <w:p w:rsidR="00767D7D" w:rsidRPr="005C2E92" w:rsidRDefault="00767D7D" w:rsidP="00767D7D">
      <w:pPr>
        <w:pStyle w:val="a3"/>
        <w:rPr>
          <w:rFonts w:ascii="Times New Roman" w:hAnsi="Times New Roman" w:cs="Times New Roman"/>
        </w:rPr>
      </w:pPr>
      <w:r w:rsidRPr="00A90F51">
        <w:rPr>
          <w:rStyle w:val="51"/>
          <w:rFonts w:eastAsia="Courier New"/>
          <w:sz w:val="24"/>
          <w:szCs w:val="24"/>
        </w:rPr>
        <w:t>пожарный гидрант</w:t>
      </w:r>
      <w:r w:rsidRPr="005C2E92">
        <w:rPr>
          <w:rStyle w:val="51"/>
          <w:rFonts w:eastAsia="Courier New"/>
          <w:b w:val="0"/>
          <w:sz w:val="24"/>
          <w:szCs w:val="24"/>
        </w:rPr>
        <w:t xml:space="preserve"> </w:t>
      </w:r>
      <w:r w:rsidRPr="005C2E92">
        <w:rPr>
          <w:rFonts w:ascii="Times New Roman" w:hAnsi="Times New Roman" w:cs="Times New Roman"/>
        </w:rPr>
        <w:t xml:space="preserve">- устройство на водопроводной сети, предназначенное для </w:t>
      </w:r>
      <w:r w:rsidRPr="005C2E92">
        <w:rPr>
          <w:rStyle w:val="5"/>
          <w:rFonts w:eastAsia="Courier New"/>
          <w:sz w:val="24"/>
          <w:szCs w:val="24"/>
        </w:rPr>
        <w:t xml:space="preserve">отбора воды при тушении </w:t>
      </w:r>
      <w:r w:rsidRPr="005C2E92">
        <w:rPr>
          <w:rFonts w:ascii="Times New Roman" w:hAnsi="Times New Roman" w:cs="Times New Roman"/>
        </w:rPr>
        <w:t>пожаров;</w:t>
      </w:r>
    </w:p>
    <w:p w:rsidR="00767D7D" w:rsidRPr="005C2E92" w:rsidRDefault="00767D7D" w:rsidP="00767D7D">
      <w:pPr>
        <w:pStyle w:val="a3"/>
        <w:rPr>
          <w:rFonts w:ascii="Times New Roman" w:hAnsi="Times New Roman" w:cs="Times New Roman"/>
        </w:rPr>
      </w:pPr>
      <w:r w:rsidRPr="00A90F51">
        <w:rPr>
          <w:rStyle w:val="51"/>
          <w:rFonts w:eastAsia="Courier New"/>
          <w:sz w:val="24"/>
          <w:szCs w:val="24"/>
        </w:rPr>
        <w:t xml:space="preserve">противопожарное </w:t>
      </w:r>
      <w:r w:rsidRPr="00A90F51">
        <w:rPr>
          <w:rFonts w:ascii="Times New Roman" w:hAnsi="Times New Roman" w:cs="Times New Roman"/>
          <w:b/>
        </w:rPr>
        <w:t xml:space="preserve">водоснабжение </w:t>
      </w:r>
      <w:r w:rsidRPr="005C2E92">
        <w:rPr>
          <w:rFonts w:ascii="Times New Roman" w:hAnsi="Times New Roman" w:cs="Times New Roman"/>
        </w:rPr>
        <w:t xml:space="preserve">- комплекс инженерно-технических </w:t>
      </w:r>
      <w:r w:rsidRPr="005C2E92">
        <w:rPr>
          <w:rStyle w:val="5"/>
          <w:rFonts w:eastAsia="Courier New"/>
          <w:sz w:val="24"/>
          <w:szCs w:val="24"/>
        </w:rPr>
        <w:t xml:space="preserve">Сооружений, предназначенных </w:t>
      </w:r>
      <w:r w:rsidRPr="005C2E92">
        <w:rPr>
          <w:rFonts w:ascii="Times New Roman" w:hAnsi="Times New Roman" w:cs="Times New Roman"/>
        </w:rPr>
        <w:t xml:space="preserve">для забора </w:t>
      </w:r>
      <w:r w:rsidRPr="005C2E92">
        <w:rPr>
          <w:rStyle w:val="5"/>
          <w:rFonts w:eastAsia="Courier New"/>
          <w:sz w:val="24"/>
          <w:szCs w:val="24"/>
        </w:rPr>
        <w:t xml:space="preserve">и </w:t>
      </w:r>
      <w:r w:rsidRPr="005C2E92">
        <w:rPr>
          <w:rFonts w:ascii="Times New Roman" w:hAnsi="Times New Roman" w:cs="Times New Roman"/>
        </w:rPr>
        <w:t xml:space="preserve">транспортировки воды, хранения ее </w:t>
      </w:r>
      <w:r w:rsidRPr="005C2E92">
        <w:rPr>
          <w:rStyle w:val="5"/>
          <w:rFonts w:eastAsia="Courier New"/>
          <w:sz w:val="24"/>
          <w:szCs w:val="24"/>
        </w:rPr>
        <w:t xml:space="preserve">запасов и использования </w:t>
      </w:r>
      <w:r w:rsidRPr="005C2E92">
        <w:rPr>
          <w:rFonts w:ascii="Times New Roman" w:hAnsi="Times New Roman" w:cs="Times New Roman"/>
        </w:rPr>
        <w:t>для целей пожаротушения,</w:t>
      </w:r>
    </w:p>
    <w:p w:rsidR="00767D7D" w:rsidRPr="005C2E92" w:rsidRDefault="00767D7D" w:rsidP="00767D7D">
      <w:pPr>
        <w:pStyle w:val="a3"/>
        <w:rPr>
          <w:rFonts w:ascii="Times New Roman" w:hAnsi="Times New Roman" w:cs="Times New Roman"/>
        </w:rPr>
      </w:pPr>
      <w:r w:rsidRPr="00A90F51">
        <w:rPr>
          <w:rStyle w:val="51"/>
          <w:rFonts w:eastAsia="Courier New"/>
          <w:sz w:val="24"/>
          <w:szCs w:val="24"/>
        </w:rPr>
        <w:t xml:space="preserve">пожаротушение </w:t>
      </w:r>
      <w:r w:rsidR="00A90F51">
        <w:rPr>
          <w:rFonts w:ascii="Times New Roman" w:hAnsi="Times New Roman" w:cs="Times New Roman"/>
        </w:rPr>
        <w:t>-</w:t>
      </w:r>
      <w:r w:rsidRPr="005C2E92">
        <w:rPr>
          <w:rFonts w:ascii="Times New Roman" w:hAnsi="Times New Roman" w:cs="Times New Roman"/>
        </w:rPr>
        <w:t xml:space="preserve"> тушение пожаров, заправка пожарных автоцистерн, </w:t>
      </w:r>
      <w:proofErr w:type="spellStart"/>
      <w:r w:rsidRPr="005C2E92">
        <w:rPr>
          <w:rFonts w:ascii="Times New Roman" w:hAnsi="Times New Roman" w:cs="Times New Roman"/>
        </w:rPr>
        <w:t>пожарн</w:t>
      </w:r>
      <w:proofErr w:type="gramStart"/>
      <w:r w:rsidRPr="005C2E92">
        <w:rPr>
          <w:rFonts w:ascii="Times New Roman" w:hAnsi="Times New Roman" w:cs="Times New Roman"/>
        </w:rPr>
        <w:t>о</w:t>
      </w:r>
      <w:proofErr w:type="spellEnd"/>
      <w:r w:rsidRPr="005C2E92">
        <w:rPr>
          <w:rFonts w:ascii="Times New Roman" w:hAnsi="Times New Roman" w:cs="Times New Roman"/>
        </w:rPr>
        <w:t>-</w:t>
      </w:r>
      <w:proofErr w:type="gramEnd"/>
      <w:r w:rsidRPr="005C2E92">
        <w:rPr>
          <w:rFonts w:ascii="Times New Roman" w:hAnsi="Times New Roman" w:cs="Times New Roman"/>
        </w:rPr>
        <w:t xml:space="preserve"> </w:t>
      </w:r>
      <w:r w:rsidR="00A90F51">
        <w:rPr>
          <w:rStyle w:val="5"/>
          <w:rFonts w:eastAsia="Courier New"/>
          <w:sz w:val="24"/>
          <w:szCs w:val="24"/>
        </w:rPr>
        <w:t>технически</w:t>
      </w:r>
      <w:r w:rsidRPr="005C2E92">
        <w:rPr>
          <w:rStyle w:val="5"/>
          <w:rFonts w:eastAsia="Courier New"/>
          <w:sz w:val="24"/>
          <w:szCs w:val="24"/>
        </w:rPr>
        <w:t xml:space="preserve">е учения, проверка </w:t>
      </w:r>
      <w:r w:rsidRPr="005C2E92">
        <w:rPr>
          <w:rFonts w:ascii="Times New Roman" w:hAnsi="Times New Roman" w:cs="Times New Roman"/>
        </w:rPr>
        <w:t>работоспособности источников ППВ;</w:t>
      </w:r>
    </w:p>
    <w:p w:rsidR="00767D7D" w:rsidRPr="005C2E92" w:rsidRDefault="00767D7D" w:rsidP="00767D7D">
      <w:pPr>
        <w:pStyle w:val="a3"/>
        <w:rPr>
          <w:rFonts w:ascii="Times New Roman" w:hAnsi="Times New Roman" w:cs="Times New Roman"/>
        </w:rPr>
      </w:pPr>
      <w:r w:rsidRPr="00A90F51">
        <w:rPr>
          <w:rStyle w:val="51"/>
          <w:rFonts w:eastAsia="Courier New"/>
          <w:sz w:val="24"/>
          <w:szCs w:val="24"/>
        </w:rPr>
        <w:t xml:space="preserve">район оперативного </w:t>
      </w:r>
      <w:r w:rsidRPr="00A90F51">
        <w:rPr>
          <w:rFonts w:ascii="Times New Roman" w:hAnsi="Times New Roman" w:cs="Times New Roman"/>
          <w:b/>
        </w:rPr>
        <w:t>обслужива</w:t>
      </w:r>
      <w:r w:rsidR="00A90F51" w:rsidRPr="00A90F51">
        <w:rPr>
          <w:rFonts w:ascii="Times New Roman" w:hAnsi="Times New Roman" w:cs="Times New Roman"/>
          <w:b/>
        </w:rPr>
        <w:t>ния</w:t>
      </w:r>
      <w:r w:rsidR="00A90F51">
        <w:rPr>
          <w:rFonts w:ascii="Times New Roman" w:hAnsi="Times New Roman" w:cs="Times New Roman"/>
        </w:rPr>
        <w:t xml:space="preserve"> -</w:t>
      </w:r>
      <w:r w:rsidRPr="005C2E92">
        <w:rPr>
          <w:rFonts w:ascii="Times New Roman" w:hAnsi="Times New Roman" w:cs="Times New Roman"/>
        </w:rPr>
        <w:t xml:space="preserve"> территория муниципального образования, </w:t>
      </w:r>
      <w:r w:rsidRPr="005C2E92">
        <w:rPr>
          <w:rStyle w:val="5"/>
          <w:rFonts w:eastAsia="Courier New"/>
          <w:sz w:val="24"/>
          <w:szCs w:val="24"/>
        </w:rPr>
        <w:t xml:space="preserve">на которой силами </w:t>
      </w:r>
      <w:r w:rsidRPr="005C2E92">
        <w:rPr>
          <w:rFonts w:ascii="Times New Roman" w:hAnsi="Times New Roman" w:cs="Times New Roman"/>
        </w:rPr>
        <w:t xml:space="preserve">Государственной противопожарной службы (далее - ГТ1С), другой </w:t>
      </w:r>
      <w:r w:rsidRPr="005C2E92">
        <w:rPr>
          <w:rStyle w:val="5"/>
          <w:rFonts w:eastAsia="Courier New"/>
          <w:sz w:val="24"/>
          <w:szCs w:val="24"/>
        </w:rPr>
        <w:t xml:space="preserve">организации осуществляется </w:t>
      </w:r>
      <w:r w:rsidRPr="005C2E92">
        <w:rPr>
          <w:rFonts w:ascii="Times New Roman" w:hAnsi="Times New Roman" w:cs="Times New Roman"/>
        </w:rPr>
        <w:t>тушение пожаров.</w:t>
      </w:r>
    </w:p>
    <w:p w:rsidR="00767D7D" w:rsidRPr="005C2E92" w:rsidRDefault="00A90F51" w:rsidP="00767D7D">
      <w:pPr>
        <w:pStyle w:val="a3"/>
        <w:rPr>
          <w:rFonts w:ascii="Times New Roman" w:hAnsi="Times New Roman" w:cs="Times New Roman"/>
        </w:rPr>
      </w:pPr>
      <w:r>
        <w:rPr>
          <w:rStyle w:val="5"/>
          <w:rFonts w:eastAsia="Courier New"/>
          <w:sz w:val="24"/>
          <w:szCs w:val="24"/>
        </w:rPr>
        <w:t xml:space="preserve">            </w:t>
      </w:r>
      <w:proofErr w:type="gramStart"/>
      <w:r>
        <w:rPr>
          <w:rStyle w:val="5"/>
          <w:rFonts w:eastAsia="Courier New"/>
          <w:sz w:val="24"/>
          <w:szCs w:val="24"/>
        </w:rPr>
        <w:t>3.</w:t>
      </w:r>
      <w:r w:rsidR="00767D7D" w:rsidRPr="005C2E92">
        <w:rPr>
          <w:rStyle w:val="5"/>
          <w:rFonts w:eastAsia="Courier New"/>
          <w:sz w:val="24"/>
          <w:szCs w:val="24"/>
        </w:rPr>
        <w:t xml:space="preserve">Настоящий Порядок </w:t>
      </w:r>
      <w:r w:rsidR="00767D7D" w:rsidRPr="005C2E92">
        <w:rPr>
          <w:rFonts w:ascii="Times New Roman" w:hAnsi="Times New Roman" w:cs="Times New Roman"/>
        </w:rPr>
        <w:t xml:space="preserve">носит рекомендательный характер и предназначен для </w:t>
      </w:r>
      <w:r w:rsidR="00767D7D" w:rsidRPr="005C2E92">
        <w:rPr>
          <w:rStyle w:val="5"/>
          <w:rFonts w:eastAsia="Courier New"/>
          <w:sz w:val="24"/>
          <w:szCs w:val="24"/>
        </w:rPr>
        <w:t xml:space="preserve">использования при </w:t>
      </w:r>
      <w:r w:rsidR="00767D7D" w:rsidRPr="005C2E92">
        <w:rPr>
          <w:rFonts w:ascii="Times New Roman" w:hAnsi="Times New Roman" w:cs="Times New Roman"/>
        </w:rPr>
        <w:t xml:space="preserve">определении взаимоотношений между органами местного </w:t>
      </w:r>
      <w:r w:rsidR="00767D7D" w:rsidRPr="005C2E92">
        <w:rPr>
          <w:rStyle w:val="5"/>
          <w:rFonts w:eastAsia="Courier New"/>
          <w:sz w:val="24"/>
          <w:szCs w:val="24"/>
        </w:rPr>
        <w:t xml:space="preserve">самоуправления, </w:t>
      </w:r>
      <w:r w:rsidR="00767D7D" w:rsidRPr="005C2E92">
        <w:rPr>
          <w:rFonts w:ascii="Times New Roman" w:hAnsi="Times New Roman" w:cs="Times New Roman"/>
        </w:rPr>
        <w:t xml:space="preserve">организациями водопроводного хозяйства, абонентами систем </w:t>
      </w:r>
      <w:r w:rsidR="00767D7D" w:rsidRPr="005C2E92">
        <w:rPr>
          <w:rStyle w:val="5"/>
          <w:rFonts w:eastAsia="Courier New"/>
          <w:sz w:val="24"/>
          <w:szCs w:val="24"/>
        </w:rPr>
        <w:t xml:space="preserve">централизованного </w:t>
      </w:r>
      <w:r w:rsidR="00767D7D" w:rsidRPr="005C2E92">
        <w:rPr>
          <w:rFonts w:ascii="Times New Roman" w:hAnsi="Times New Roman" w:cs="Times New Roman"/>
        </w:rPr>
        <w:t xml:space="preserve">водоснабжения (далее - абоненты), иными организациями </w:t>
      </w:r>
      <w:r w:rsidR="00767D7D" w:rsidRPr="005C2E92">
        <w:rPr>
          <w:rStyle w:val="5"/>
          <w:rFonts w:eastAsia="Courier New"/>
          <w:sz w:val="24"/>
          <w:szCs w:val="24"/>
        </w:rPr>
        <w:t xml:space="preserve">независимо от ведомственной </w:t>
      </w:r>
      <w:r w:rsidR="00767D7D" w:rsidRPr="005C2E92">
        <w:rPr>
          <w:rFonts w:ascii="Times New Roman" w:hAnsi="Times New Roman" w:cs="Times New Roman"/>
        </w:rPr>
        <w:t>принадлежности и</w:t>
      </w:r>
      <w:r>
        <w:rPr>
          <w:rFonts w:ascii="Times New Roman" w:hAnsi="Times New Roman" w:cs="Times New Roman"/>
        </w:rPr>
        <w:t xml:space="preserve"> орга</w:t>
      </w:r>
      <w:r w:rsidR="00767D7D" w:rsidRPr="005C2E92"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>изаци</w:t>
      </w:r>
      <w:r w:rsidR="00767D7D" w:rsidRPr="005C2E92">
        <w:rPr>
          <w:rFonts w:ascii="Times New Roman" w:hAnsi="Times New Roman" w:cs="Times New Roman"/>
        </w:rPr>
        <w:t>онн</w:t>
      </w:r>
      <w:r>
        <w:rPr>
          <w:rFonts w:ascii="Times New Roman" w:hAnsi="Times New Roman" w:cs="Times New Roman"/>
        </w:rPr>
        <w:t>о-правовой</w:t>
      </w:r>
      <w:r w:rsidR="00767D7D" w:rsidRPr="005C2E92">
        <w:rPr>
          <w:rFonts w:ascii="Times New Roman" w:hAnsi="Times New Roman" w:cs="Times New Roman"/>
        </w:rPr>
        <w:t xml:space="preserve">) формы </w:t>
      </w:r>
      <w:r w:rsidR="00767D7D" w:rsidRPr="005C2E92">
        <w:rPr>
          <w:rStyle w:val="a4"/>
          <w:rFonts w:eastAsia="Lucida Sans Unicode"/>
          <w:sz w:val="24"/>
          <w:szCs w:val="24"/>
        </w:rPr>
        <w:t>(далее - иные организации), имеющими в собственности, хозяйственном ведении или оперативном управлении источники ППВ, и силами ГПС, другими организациями, осуществляющими тушение пожаров, и применяется в целях</w:t>
      </w:r>
      <w:proofErr w:type="gramEnd"/>
      <w:r w:rsidR="00767D7D" w:rsidRPr="005C2E92">
        <w:rPr>
          <w:rStyle w:val="a4"/>
          <w:rFonts w:eastAsia="Lucida Sans Unicode"/>
          <w:sz w:val="24"/>
          <w:szCs w:val="24"/>
        </w:rPr>
        <w:t xml:space="preserve"> упорядочения содержания и эксплуатации </w:t>
      </w:r>
      <w:r w:rsidR="00767D7D" w:rsidRPr="005C2E92">
        <w:rPr>
          <w:rStyle w:val="a4"/>
          <w:rFonts w:eastAsia="Lucida Sans Unicode"/>
          <w:sz w:val="24"/>
          <w:szCs w:val="24"/>
        </w:rPr>
        <w:lastRenderedPageBreak/>
        <w:t>источников ППВ на территории муниципального образования.</w:t>
      </w:r>
    </w:p>
    <w:p w:rsidR="00767D7D" w:rsidRPr="005C2E92" w:rsidRDefault="00A90F51" w:rsidP="00767D7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4.</w:t>
      </w:r>
      <w:r w:rsidR="00767D7D" w:rsidRPr="005C2E92">
        <w:rPr>
          <w:rFonts w:ascii="Times New Roman" w:hAnsi="Times New Roman" w:cs="Times New Roman"/>
        </w:rPr>
        <w:t>Содержание и эксплуатация источников ППВ - комплекс органи</w:t>
      </w:r>
      <w:r w:rsidR="00357B31">
        <w:rPr>
          <w:rFonts w:ascii="Times New Roman" w:hAnsi="Times New Roman" w:cs="Times New Roman"/>
        </w:rPr>
        <w:t>зационн</w:t>
      </w:r>
      <w:proofErr w:type="gramStart"/>
      <w:r w:rsidR="00357B31">
        <w:rPr>
          <w:rFonts w:ascii="Times New Roman" w:hAnsi="Times New Roman" w:cs="Times New Roman"/>
        </w:rPr>
        <w:t>о-</w:t>
      </w:r>
      <w:proofErr w:type="gramEnd"/>
      <w:r w:rsidR="00357B31">
        <w:rPr>
          <w:rFonts w:ascii="Times New Roman" w:hAnsi="Times New Roman" w:cs="Times New Roman"/>
        </w:rPr>
        <w:t xml:space="preserve"> правовых, финансовых и</w:t>
      </w:r>
      <w:r w:rsidR="00767D7D" w:rsidRPr="005C2E92">
        <w:rPr>
          <w:rFonts w:ascii="Times New Roman" w:hAnsi="Times New Roman" w:cs="Times New Roman"/>
        </w:rPr>
        <w:t xml:space="preserve"> инженерно-технических мер, предусматривающих:</w:t>
      </w:r>
    </w:p>
    <w:p w:rsidR="00A90F51" w:rsidRDefault="00A90F51" w:rsidP="00767D7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767D7D" w:rsidRPr="005C2E92">
        <w:rPr>
          <w:rFonts w:ascii="Times New Roman" w:hAnsi="Times New Roman" w:cs="Times New Roman"/>
        </w:rPr>
        <w:t xml:space="preserve">эксплуатацию источников ППВ в соответствии с нормативными документами; </w:t>
      </w:r>
    </w:p>
    <w:p w:rsidR="00767D7D" w:rsidRPr="005C2E92" w:rsidRDefault="00A90F51" w:rsidP="00767D7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357B31">
        <w:rPr>
          <w:rFonts w:ascii="Times New Roman" w:hAnsi="Times New Roman" w:cs="Times New Roman"/>
        </w:rPr>
        <w:t xml:space="preserve">учет и </w:t>
      </w:r>
      <w:r w:rsidR="00767D7D" w:rsidRPr="005C2E92">
        <w:rPr>
          <w:rFonts w:ascii="Times New Roman" w:hAnsi="Times New Roman" w:cs="Times New Roman"/>
        </w:rPr>
        <w:t xml:space="preserve"> порядок оплаты воды на пожаротушение, ликвидацию стихийных бедствий,</w:t>
      </w:r>
    </w:p>
    <w:p w:rsidR="00767D7D" w:rsidRPr="005C2E92" w:rsidRDefault="00767D7D" w:rsidP="00767D7D">
      <w:pPr>
        <w:pStyle w:val="a3"/>
        <w:rPr>
          <w:rFonts w:ascii="Times New Roman" w:hAnsi="Times New Roman" w:cs="Times New Roman"/>
        </w:rPr>
      </w:pPr>
      <w:r w:rsidRPr="005C2E92">
        <w:rPr>
          <w:rFonts w:ascii="Times New Roman" w:hAnsi="Times New Roman" w:cs="Times New Roman"/>
        </w:rPr>
        <w:t>финансирование мероприятий по содержанию и ремонтно-профилактическим работам,</w:t>
      </w:r>
    </w:p>
    <w:p w:rsidR="00767D7D" w:rsidRPr="005C2E92" w:rsidRDefault="00767D7D" w:rsidP="00767D7D">
      <w:pPr>
        <w:pStyle w:val="a3"/>
        <w:rPr>
          <w:rFonts w:ascii="Times New Roman" w:hAnsi="Times New Roman" w:cs="Times New Roman"/>
        </w:rPr>
      </w:pPr>
      <w:r w:rsidRPr="005C2E92">
        <w:rPr>
          <w:rFonts w:ascii="Times New Roman" w:hAnsi="Times New Roman" w:cs="Times New Roman"/>
        </w:rPr>
        <w:t>возможность беспрепятственного доступа к источникам ППВ, в том числе при проверке их силами ГПС или другими организациями, осуществляющими тушение пожаров,</w:t>
      </w:r>
    </w:p>
    <w:p w:rsidR="00767D7D" w:rsidRPr="005C2E92" w:rsidRDefault="00767D7D" w:rsidP="00767D7D">
      <w:pPr>
        <w:pStyle w:val="a3"/>
        <w:rPr>
          <w:rFonts w:ascii="Times New Roman" w:hAnsi="Times New Roman" w:cs="Times New Roman"/>
        </w:rPr>
      </w:pPr>
      <w:r w:rsidRPr="005C2E92">
        <w:rPr>
          <w:rFonts w:ascii="Times New Roman" w:hAnsi="Times New Roman" w:cs="Times New Roman"/>
        </w:rPr>
        <w:t xml:space="preserve">проверку работоспособности и поддержание в исправном состоянии, позволяющем использовать источники ППВ для целей пожаротушения </w:t>
      </w:r>
      <w:r w:rsidRPr="005C2E92">
        <w:rPr>
          <w:rStyle w:val="a5"/>
          <w:rFonts w:eastAsia="Lucida Sans Unicode"/>
          <w:sz w:val="24"/>
          <w:szCs w:val="24"/>
        </w:rPr>
        <w:t>в</w:t>
      </w:r>
      <w:r w:rsidRPr="005C2E92">
        <w:rPr>
          <w:rStyle w:val="11"/>
          <w:rFonts w:eastAsia="Lucida Sans Unicode"/>
          <w:sz w:val="24"/>
          <w:szCs w:val="24"/>
        </w:rPr>
        <w:t xml:space="preserve"> </w:t>
      </w:r>
      <w:r w:rsidRPr="005C2E92">
        <w:rPr>
          <w:rFonts w:ascii="Times New Roman" w:hAnsi="Times New Roman" w:cs="Times New Roman"/>
        </w:rPr>
        <w:t>любое время года;</w:t>
      </w:r>
    </w:p>
    <w:p w:rsidR="00767D7D" w:rsidRPr="005C2E92" w:rsidRDefault="00A90F51" w:rsidP="00767D7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767D7D" w:rsidRPr="005C2E92">
        <w:rPr>
          <w:rFonts w:ascii="Times New Roman" w:hAnsi="Times New Roman" w:cs="Times New Roman"/>
        </w:rPr>
        <w:t>установку соответствующих указателе</w:t>
      </w:r>
      <w:r>
        <w:rPr>
          <w:rFonts w:ascii="Times New Roman" w:hAnsi="Times New Roman" w:cs="Times New Roman"/>
        </w:rPr>
        <w:t>й</w:t>
      </w:r>
      <w:r w:rsidR="00767D7D" w:rsidRPr="005C2E92">
        <w:rPr>
          <w:rFonts w:ascii="Times New Roman" w:hAnsi="Times New Roman" w:cs="Times New Roman"/>
        </w:rPr>
        <w:t xml:space="preserve"> источников ППВ согласно требованиям нормативных документов по пожарной безопасности,</w:t>
      </w:r>
      <w:r w:rsidR="00357B31">
        <w:rPr>
          <w:rFonts w:ascii="Times New Roman" w:hAnsi="Times New Roman" w:cs="Times New Roman"/>
        </w:rPr>
        <w:t xml:space="preserve"> </w:t>
      </w:r>
      <w:r w:rsidR="00767D7D" w:rsidRPr="005C2E92">
        <w:rPr>
          <w:rFonts w:ascii="Times New Roman" w:hAnsi="Times New Roman" w:cs="Times New Roman"/>
        </w:rPr>
        <w:t xml:space="preserve">наружное освещение указателей в темное время суток для быстрого нахождения </w:t>
      </w:r>
      <w:r w:rsidR="00767D7D" w:rsidRPr="00357B31">
        <w:rPr>
          <w:rStyle w:val="a5"/>
          <w:rFonts w:eastAsia="Lucida Sans Unicode"/>
          <w:i w:val="0"/>
          <w:sz w:val="24"/>
          <w:szCs w:val="24"/>
        </w:rPr>
        <w:t>источников</w:t>
      </w:r>
      <w:r w:rsidR="00767D7D" w:rsidRPr="00357B31">
        <w:rPr>
          <w:rStyle w:val="11"/>
          <w:rFonts w:eastAsia="Lucida Sans Unicode"/>
          <w:sz w:val="24"/>
          <w:szCs w:val="24"/>
        </w:rPr>
        <w:t xml:space="preserve"> </w:t>
      </w:r>
      <w:r w:rsidR="00767D7D" w:rsidRPr="00357B31">
        <w:rPr>
          <w:rFonts w:ascii="Times New Roman" w:hAnsi="Times New Roman" w:cs="Times New Roman"/>
        </w:rPr>
        <w:t>П</w:t>
      </w:r>
      <w:r w:rsidR="00767D7D" w:rsidRPr="005C2E92">
        <w:rPr>
          <w:rFonts w:ascii="Times New Roman" w:hAnsi="Times New Roman" w:cs="Times New Roman"/>
        </w:rPr>
        <w:t>ПВ;</w:t>
      </w:r>
    </w:p>
    <w:p w:rsidR="00357B31" w:rsidRDefault="00357B31" w:rsidP="00767D7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767D7D" w:rsidRPr="005C2E92">
        <w:rPr>
          <w:rFonts w:ascii="Times New Roman" w:hAnsi="Times New Roman" w:cs="Times New Roman"/>
        </w:rPr>
        <w:t xml:space="preserve">очистку мест размещения источников ППВ от мусора, снега и наледи; </w:t>
      </w:r>
    </w:p>
    <w:p w:rsidR="00767D7D" w:rsidRPr="005C2E92" w:rsidRDefault="00357B31" w:rsidP="00767D7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767D7D" w:rsidRPr="005C2E92">
        <w:rPr>
          <w:rFonts w:ascii="Times New Roman" w:hAnsi="Times New Roman" w:cs="Times New Roman"/>
        </w:rPr>
        <w:t>проведение мероприятий по подготовке источников ППВ к эксплуатации в условиях отрицательн</w:t>
      </w:r>
      <w:r>
        <w:rPr>
          <w:rFonts w:ascii="Times New Roman" w:hAnsi="Times New Roman" w:cs="Times New Roman"/>
        </w:rPr>
        <w:t xml:space="preserve">ых </w:t>
      </w:r>
      <w:r w:rsidR="00767D7D" w:rsidRPr="005C2E92">
        <w:rPr>
          <w:rFonts w:ascii="Times New Roman" w:hAnsi="Times New Roman" w:cs="Times New Roman"/>
        </w:rPr>
        <w:t>температур;</w:t>
      </w:r>
    </w:p>
    <w:p w:rsidR="00767D7D" w:rsidRPr="005C2E92" w:rsidRDefault="00357B31" w:rsidP="00767D7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767D7D" w:rsidRPr="005C2E92">
        <w:rPr>
          <w:rFonts w:ascii="Times New Roman" w:hAnsi="Times New Roman" w:cs="Times New Roman"/>
        </w:rPr>
        <w:t xml:space="preserve">немедленное уведомление организации водопроводного хозяйства, сил ГПС, других организаций, осуществляющих тушение пожаров, о невозможности использования источников ППВ из-за отсутствия или недостаточного давления воды </w:t>
      </w:r>
      <w:r w:rsidR="00767D7D" w:rsidRPr="005C2E92">
        <w:rPr>
          <w:rStyle w:val="a5"/>
          <w:rFonts w:eastAsia="Lucida Sans Unicode"/>
          <w:sz w:val="24"/>
          <w:szCs w:val="24"/>
        </w:rPr>
        <w:t xml:space="preserve">в </w:t>
      </w:r>
      <w:r w:rsidR="00767D7D" w:rsidRPr="005C2E92">
        <w:rPr>
          <w:rFonts w:ascii="Times New Roman" w:hAnsi="Times New Roman" w:cs="Times New Roman"/>
        </w:rPr>
        <w:t>водопроводной сети и других случаях невозможности забора воды из источников ППВ;</w:t>
      </w:r>
    </w:p>
    <w:p w:rsidR="00767D7D" w:rsidRPr="005C2E92" w:rsidRDefault="00357B31" w:rsidP="00767D7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767D7D" w:rsidRPr="005C2E92">
        <w:rPr>
          <w:rFonts w:ascii="Times New Roman" w:hAnsi="Times New Roman" w:cs="Times New Roman"/>
        </w:rPr>
        <w:t>своевременное уведомление организации водопроводного хозяйства в случае передачи устройств и сооружений для присоединения к системам коммунального водоснабжения другому собственнику,</w:t>
      </w:r>
      <w:r>
        <w:rPr>
          <w:rFonts w:ascii="Times New Roman" w:hAnsi="Times New Roman" w:cs="Times New Roman"/>
        </w:rPr>
        <w:t xml:space="preserve"> а </w:t>
      </w:r>
      <w:r w:rsidR="00767D7D" w:rsidRPr="005C2E92">
        <w:rPr>
          <w:rStyle w:val="11"/>
          <w:rFonts w:eastAsia="Lucida Sans Unicode"/>
          <w:sz w:val="24"/>
          <w:szCs w:val="24"/>
        </w:rPr>
        <w:t xml:space="preserve"> </w:t>
      </w:r>
      <w:r w:rsidR="00767D7D" w:rsidRPr="005C2E92">
        <w:rPr>
          <w:rFonts w:ascii="Times New Roman" w:hAnsi="Times New Roman" w:cs="Times New Roman"/>
        </w:rPr>
        <w:t>также при изменении абонентом реквизитов, правового статуса, организационно-правовой формы.</w:t>
      </w:r>
    </w:p>
    <w:p w:rsidR="00767D7D" w:rsidRPr="005C2E92" w:rsidRDefault="00357B31" w:rsidP="00767D7D">
      <w:pPr>
        <w:pStyle w:val="a3"/>
        <w:rPr>
          <w:rFonts w:ascii="Times New Roman" w:hAnsi="Times New Roman" w:cs="Times New Roman"/>
        </w:rPr>
      </w:pPr>
      <w:r w:rsidRPr="00357B31">
        <w:rPr>
          <w:rStyle w:val="a5"/>
          <w:rFonts w:eastAsia="Lucida Sans Unicode"/>
          <w:i w:val="0"/>
          <w:sz w:val="24"/>
          <w:szCs w:val="24"/>
        </w:rPr>
        <w:t xml:space="preserve">          5.</w:t>
      </w:r>
      <w:r w:rsidR="00767D7D" w:rsidRPr="00357B31">
        <w:rPr>
          <w:rStyle w:val="a5"/>
          <w:rFonts w:eastAsia="Lucida Sans Unicode"/>
          <w:i w:val="0"/>
          <w:sz w:val="24"/>
          <w:szCs w:val="24"/>
        </w:rPr>
        <w:t>Вопросы</w:t>
      </w:r>
      <w:r w:rsidR="00767D7D" w:rsidRPr="005C2E92">
        <w:rPr>
          <w:rStyle w:val="11"/>
          <w:rFonts w:eastAsia="Lucida Sans Unicode"/>
          <w:sz w:val="24"/>
          <w:szCs w:val="24"/>
        </w:rPr>
        <w:t xml:space="preserve"> </w:t>
      </w:r>
      <w:r w:rsidR="00767D7D" w:rsidRPr="005C2E92">
        <w:rPr>
          <w:rFonts w:ascii="Times New Roman" w:hAnsi="Times New Roman" w:cs="Times New Roman"/>
        </w:rPr>
        <w:t>взаимодействия между организацией водопроводного хозяйства, абонентами, иными организациями и силами ГПС, а также другими организациями, осуществляющими тушение пожаров, в сфере содержания и эксплуатации источников ППВ регламентируются соглашениями о взаимодействии и (или) договорами.</w:t>
      </w:r>
    </w:p>
    <w:p w:rsidR="00767D7D" w:rsidRPr="005C2E92" w:rsidRDefault="00357B31" w:rsidP="00767D7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767D7D" w:rsidRPr="005C2E92">
        <w:rPr>
          <w:rFonts w:ascii="Times New Roman" w:hAnsi="Times New Roman" w:cs="Times New Roman"/>
        </w:rPr>
        <w:t>Для своевременного решения вопросов по использованию источников ППВ для целей пожаротушения силами ГПС, другими организациями, осуществляющими тушение пожаров, и обеспечения максимальной водоотдачи сетей организация водопроводного хозяйства, абонент или иная организация разрабатывает план (инструкцию) взаимодействи</w:t>
      </w:r>
      <w:r>
        <w:rPr>
          <w:rFonts w:ascii="Times New Roman" w:hAnsi="Times New Roman" w:cs="Times New Roman"/>
        </w:rPr>
        <w:t xml:space="preserve">я, учитывающий </w:t>
      </w:r>
      <w:r w:rsidR="00767D7D" w:rsidRPr="005C2E92">
        <w:rPr>
          <w:rFonts w:ascii="Times New Roman" w:hAnsi="Times New Roman" w:cs="Times New Roman"/>
        </w:rPr>
        <w:t xml:space="preserve"> конкретные местные условия</w:t>
      </w:r>
    </w:p>
    <w:p w:rsidR="00767D7D" w:rsidRPr="005C2E92" w:rsidRDefault="00357B31" w:rsidP="00767D7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767D7D" w:rsidRPr="005C2E92">
        <w:rPr>
          <w:rFonts w:ascii="Times New Roman" w:hAnsi="Times New Roman" w:cs="Times New Roman"/>
        </w:rPr>
        <w:t>6. Силы ГПС, другие организации, осуществляющие тушение пожаров, осуществляют пр</w:t>
      </w:r>
      <w:r>
        <w:rPr>
          <w:rFonts w:ascii="Times New Roman" w:hAnsi="Times New Roman" w:cs="Times New Roman"/>
        </w:rPr>
        <w:t>оезд на территорию предприятий и</w:t>
      </w:r>
      <w:r w:rsidR="00767D7D" w:rsidRPr="005C2E92">
        <w:rPr>
          <w:rFonts w:ascii="Times New Roman" w:hAnsi="Times New Roman" w:cs="Times New Roman"/>
        </w:rPr>
        <w:t xml:space="preserve"> организаций (за исключением режимных) для заправки водой в целях тушения пожаров в порядке, установленном федеральным и краевым законодательством, для контроля состояния источников ППВ - в соответствии </w:t>
      </w:r>
      <w:r w:rsidR="00767D7D" w:rsidRPr="005C2E92">
        <w:rPr>
          <w:rStyle w:val="a5"/>
          <w:rFonts w:eastAsia="Lucida Sans Unicode"/>
          <w:sz w:val="24"/>
          <w:szCs w:val="24"/>
        </w:rPr>
        <w:t>с</w:t>
      </w:r>
      <w:r w:rsidR="00767D7D" w:rsidRPr="005C2E92">
        <w:rPr>
          <w:rFonts w:ascii="Times New Roman" w:hAnsi="Times New Roman" w:cs="Times New Roman"/>
        </w:rPr>
        <w:t xml:space="preserve"> заключенными соглашениями о взаимодействии.</w:t>
      </w:r>
    </w:p>
    <w:p w:rsidR="00767D7D" w:rsidRPr="005C2E92" w:rsidRDefault="00357B31" w:rsidP="00767D7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proofErr w:type="gramStart"/>
      <w:r w:rsidR="00767D7D" w:rsidRPr="005C2E92">
        <w:rPr>
          <w:rFonts w:ascii="Times New Roman" w:hAnsi="Times New Roman" w:cs="Times New Roman"/>
        </w:rPr>
        <w:t xml:space="preserve">7 Размещение источников ППВ в населенных пунктах и организациях, их количество, емкость, водоотдачу и другие технические характеристики следует предусматривать в соответствии с требованиями Правил пожарной безопасности </w:t>
      </w:r>
      <w:r w:rsidR="00767D7D" w:rsidRPr="005C2E92">
        <w:rPr>
          <w:rStyle w:val="4pt"/>
          <w:rFonts w:eastAsia="Lucida Sans Unicode"/>
          <w:sz w:val="24"/>
          <w:szCs w:val="24"/>
        </w:rPr>
        <w:t xml:space="preserve">е </w:t>
      </w:r>
      <w:r w:rsidR="00767D7D" w:rsidRPr="005C2E92">
        <w:rPr>
          <w:rFonts w:ascii="Times New Roman" w:hAnsi="Times New Roman" w:cs="Times New Roman"/>
        </w:rPr>
        <w:t>Российской Федерации (ППБ 01-03) (утвержде</w:t>
      </w:r>
      <w:r>
        <w:rPr>
          <w:rFonts w:ascii="Times New Roman" w:hAnsi="Times New Roman" w:cs="Times New Roman"/>
        </w:rPr>
        <w:t>ны приказом МЧС России от 18 июня</w:t>
      </w:r>
      <w:r w:rsidR="00767D7D" w:rsidRPr="005C2E92">
        <w:rPr>
          <w:rFonts w:ascii="Times New Roman" w:hAnsi="Times New Roman" w:cs="Times New Roman"/>
        </w:rPr>
        <w:t xml:space="preserve"> 2003 г </w:t>
      </w:r>
      <w:r w:rsidR="00767D7D" w:rsidRPr="005C2E92">
        <w:rPr>
          <w:rStyle w:val="a5"/>
          <w:rFonts w:eastAsia="Lucida Sans Unicode"/>
          <w:sz w:val="24"/>
          <w:szCs w:val="24"/>
        </w:rPr>
        <w:t>№</w:t>
      </w:r>
      <w:r w:rsidR="00767D7D" w:rsidRPr="005C2E92">
        <w:rPr>
          <w:rFonts w:ascii="Times New Roman" w:hAnsi="Times New Roman" w:cs="Times New Roman"/>
        </w:rPr>
        <w:t xml:space="preserve"> 313), </w:t>
      </w:r>
      <w:proofErr w:type="spellStart"/>
      <w:r w:rsidR="00767D7D" w:rsidRPr="005C2E92">
        <w:rPr>
          <w:rFonts w:ascii="Times New Roman" w:hAnsi="Times New Roman" w:cs="Times New Roman"/>
        </w:rPr>
        <w:t>СНиП</w:t>
      </w:r>
      <w:proofErr w:type="spellEnd"/>
      <w:r w:rsidR="00767D7D" w:rsidRPr="005C2E92">
        <w:rPr>
          <w:rFonts w:ascii="Times New Roman" w:hAnsi="Times New Roman" w:cs="Times New Roman"/>
        </w:rPr>
        <w:t xml:space="preserve"> 20402-84* "Водоснабжение Наружные сета и сооружения’ (утверждены постановлением Госстроя СССР от 27 июля 1984 г № 12.</w:t>
      </w:r>
      <w:proofErr w:type="gramEnd"/>
    </w:p>
    <w:p w:rsidR="00767D7D" w:rsidRPr="005C2E92" w:rsidRDefault="00357B31" w:rsidP="00767D7D">
      <w:pPr>
        <w:pStyle w:val="a3"/>
        <w:rPr>
          <w:rFonts w:ascii="Times New Roman" w:hAnsi="Times New Roman" w:cs="Times New Roman"/>
        </w:rPr>
      </w:pPr>
      <w:r>
        <w:rPr>
          <w:rStyle w:val="0pt"/>
          <w:rFonts w:ascii="Times New Roman" w:eastAsia="Courier New" w:hAnsi="Times New Roman" w:cs="Times New Roman"/>
          <w:sz w:val="24"/>
          <w:szCs w:val="24"/>
        </w:rPr>
        <w:t xml:space="preserve">           8.</w:t>
      </w:r>
      <w:r w:rsidR="00767D7D" w:rsidRPr="005C2E92">
        <w:rPr>
          <w:rStyle w:val="0pt"/>
          <w:rFonts w:ascii="Times New Roman" w:eastAsia="Courier New" w:hAnsi="Times New Roman" w:cs="Times New Roman"/>
          <w:sz w:val="24"/>
          <w:szCs w:val="24"/>
        </w:rPr>
        <w:t xml:space="preserve">Указатели источников </w:t>
      </w:r>
      <w:r w:rsidR="00767D7D" w:rsidRPr="005C2E92">
        <w:rPr>
          <w:rFonts w:ascii="Times New Roman" w:hAnsi="Times New Roman" w:cs="Times New Roman"/>
        </w:rPr>
        <w:t xml:space="preserve">ППВ выполняются в соответствии с требованиями ГОСТ </w:t>
      </w:r>
      <w:proofErr w:type="gramStart"/>
      <w:r w:rsidR="00767D7D" w:rsidRPr="005C2E92">
        <w:rPr>
          <w:rStyle w:val="0pt"/>
          <w:rFonts w:ascii="Times New Roman" w:eastAsia="Courier New" w:hAnsi="Times New Roman" w:cs="Times New Roman"/>
          <w:sz w:val="24"/>
          <w:szCs w:val="24"/>
        </w:rPr>
        <w:t>Р</w:t>
      </w:r>
      <w:proofErr w:type="gramEnd"/>
      <w:r w:rsidR="00767D7D" w:rsidRPr="005C2E92">
        <w:rPr>
          <w:rStyle w:val="0pt"/>
          <w:rFonts w:ascii="Times New Roman" w:eastAsia="Courier New" w:hAnsi="Times New Roman" w:cs="Times New Roman"/>
          <w:sz w:val="24"/>
          <w:szCs w:val="24"/>
        </w:rPr>
        <w:t xml:space="preserve"> 12.4.026-2001 «Система </w:t>
      </w:r>
      <w:r w:rsidR="00767D7D" w:rsidRPr="005C2E92">
        <w:rPr>
          <w:rFonts w:ascii="Times New Roman" w:hAnsi="Times New Roman" w:cs="Times New Roman"/>
        </w:rPr>
        <w:t xml:space="preserve">стандартов безопасности труда. Цвета сигнальные, </w:t>
      </w:r>
      <w:r>
        <w:rPr>
          <w:rStyle w:val="0pt"/>
          <w:rFonts w:ascii="Times New Roman" w:eastAsia="Courier New" w:hAnsi="Times New Roman" w:cs="Times New Roman"/>
          <w:sz w:val="24"/>
          <w:szCs w:val="24"/>
        </w:rPr>
        <w:t>з</w:t>
      </w:r>
      <w:r w:rsidR="00767D7D" w:rsidRPr="005C2E92">
        <w:rPr>
          <w:rStyle w:val="0pt"/>
          <w:rFonts w:ascii="Times New Roman" w:eastAsia="Courier New" w:hAnsi="Times New Roman" w:cs="Times New Roman"/>
          <w:sz w:val="24"/>
          <w:szCs w:val="24"/>
        </w:rPr>
        <w:t xml:space="preserve">наки безопасности и разметка </w:t>
      </w:r>
      <w:r w:rsidR="00767D7D" w:rsidRPr="005C2E92">
        <w:rPr>
          <w:rFonts w:ascii="Times New Roman" w:hAnsi="Times New Roman" w:cs="Times New Roman"/>
        </w:rPr>
        <w:t xml:space="preserve">сигнальная Назначение </w:t>
      </w:r>
      <w:r w:rsidR="00767D7D" w:rsidRPr="00357B31">
        <w:rPr>
          <w:rStyle w:val="4"/>
          <w:rFonts w:ascii="Times New Roman" w:eastAsia="Courier New" w:hAnsi="Times New Roman" w:cs="Times New Roman"/>
          <w:i w:val="0"/>
          <w:sz w:val="24"/>
          <w:szCs w:val="24"/>
        </w:rPr>
        <w:t>и</w:t>
      </w:r>
      <w:r w:rsidR="00767D7D" w:rsidRPr="00357B31">
        <w:rPr>
          <w:rFonts w:ascii="Times New Roman" w:hAnsi="Times New Roman" w:cs="Times New Roman"/>
          <w:i/>
        </w:rPr>
        <w:t xml:space="preserve"> </w:t>
      </w:r>
      <w:r w:rsidR="00767D7D" w:rsidRPr="005C2E92">
        <w:rPr>
          <w:rFonts w:ascii="Times New Roman" w:hAnsi="Times New Roman" w:cs="Times New Roman"/>
        </w:rPr>
        <w:t xml:space="preserve">правила </w:t>
      </w:r>
      <w:r w:rsidR="00767D7D" w:rsidRPr="00357B31">
        <w:rPr>
          <w:rStyle w:val="4"/>
          <w:rFonts w:ascii="Times New Roman" w:eastAsia="Courier New" w:hAnsi="Times New Roman" w:cs="Times New Roman"/>
          <w:i w:val="0"/>
          <w:sz w:val="24"/>
          <w:szCs w:val="24"/>
        </w:rPr>
        <w:t>применения</w:t>
      </w:r>
      <w:r>
        <w:rPr>
          <w:rStyle w:val="4"/>
          <w:rFonts w:ascii="Times New Roman" w:eastAsia="Courier New" w:hAnsi="Times New Roman" w:cs="Times New Roman"/>
          <w:i w:val="0"/>
          <w:sz w:val="24"/>
          <w:szCs w:val="24"/>
        </w:rPr>
        <w:t>.</w:t>
      </w:r>
      <w:r w:rsidR="00767D7D" w:rsidRPr="005C2E92">
        <w:rPr>
          <w:rFonts w:ascii="Times New Roman" w:hAnsi="Times New Roman" w:cs="Times New Roman"/>
        </w:rPr>
        <w:t xml:space="preserve"> </w:t>
      </w:r>
      <w:r w:rsidRPr="005C2E92">
        <w:rPr>
          <w:rFonts w:ascii="Times New Roman" w:hAnsi="Times New Roman" w:cs="Times New Roman"/>
        </w:rPr>
        <w:t>Общие</w:t>
      </w:r>
      <w:r>
        <w:rPr>
          <w:rFonts w:ascii="Times New Roman" w:hAnsi="Times New Roman" w:cs="Times New Roman"/>
        </w:rPr>
        <w:t xml:space="preserve"> </w:t>
      </w:r>
      <w:r w:rsidR="00767D7D" w:rsidRPr="005C2E92">
        <w:rPr>
          <w:rFonts w:ascii="Times New Roman" w:hAnsi="Times New Roman" w:cs="Times New Roman"/>
        </w:rPr>
        <w:t xml:space="preserve"> </w:t>
      </w:r>
      <w:r w:rsidR="00767D7D" w:rsidRPr="005C2E92">
        <w:rPr>
          <w:rStyle w:val="0pt"/>
          <w:rFonts w:ascii="Times New Roman" w:eastAsia="Courier New" w:hAnsi="Times New Roman" w:cs="Times New Roman"/>
          <w:sz w:val="24"/>
          <w:szCs w:val="24"/>
        </w:rPr>
        <w:t xml:space="preserve">технические требования </w:t>
      </w:r>
      <w:r w:rsidR="00767D7D" w:rsidRPr="005C2E92">
        <w:rPr>
          <w:rFonts w:ascii="Times New Roman" w:hAnsi="Times New Roman" w:cs="Times New Roman"/>
        </w:rPr>
        <w:t xml:space="preserve">и характеристики. Методы испытания» (утвержден </w:t>
      </w:r>
      <w:r w:rsidR="00767D7D" w:rsidRPr="005C2E92">
        <w:rPr>
          <w:rStyle w:val="0pt"/>
          <w:rFonts w:ascii="Times New Roman" w:eastAsia="Courier New" w:hAnsi="Times New Roman" w:cs="Times New Roman"/>
          <w:sz w:val="24"/>
          <w:szCs w:val="24"/>
        </w:rPr>
        <w:t xml:space="preserve">постановлением Госстандарта </w:t>
      </w:r>
      <w:r w:rsidR="00767D7D" w:rsidRPr="005C2E92">
        <w:rPr>
          <w:rFonts w:ascii="Times New Roman" w:hAnsi="Times New Roman" w:cs="Times New Roman"/>
        </w:rPr>
        <w:t xml:space="preserve">России от 19 сентября 2001 г. </w:t>
      </w:r>
      <w:r w:rsidR="00767D7D" w:rsidRPr="005C2E92">
        <w:rPr>
          <w:rFonts w:ascii="Times New Roman" w:hAnsi="Times New Roman" w:cs="Times New Roman"/>
          <w:lang w:val="en-US"/>
        </w:rPr>
        <w:t>N</w:t>
      </w:r>
      <w:r w:rsidR="00767D7D" w:rsidRPr="005C2E92">
        <w:rPr>
          <w:rFonts w:ascii="Times New Roman" w:hAnsi="Times New Roman" w:cs="Times New Roman"/>
        </w:rPr>
        <w:t xml:space="preserve"> 387-ст).</w:t>
      </w:r>
    </w:p>
    <w:p w:rsidR="00767D7D" w:rsidRPr="005C2E92" w:rsidRDefault="00357B31" w:rsidP="00767D7D">
      <w:pPr>
        <w:pStyle w:val="a3"/>
        <w:rPr>
          <w:rFonts w:ascii="Times New Roman" w:hAnsi="Times New Roman" w:cs="Times New Roman"/>
        </w:rPr>
      </w:pPr>
      <w:r>
        <w:rPr>
          <w:rStyle w:val="0pt"/>
          <w:rFonts w:ascii="Times New Roman" w:eastAsia="Courier New" w:hAnsi="Times New Roman" w:cs="Times New Roman"/>
          <w:sz w:val="24"/>
          <w:szCs w:val="24"/>
        </w:rPr>
        <w:t xml:space="preserve">           </w:t>
      </w:r>
      <w:r w:rsidR="00767D7D" w:rsidRPr="005C2E92">
        <w:rPr>
          <w:rStyle w:val="0pt"/>
          <w:rFonts w:ascii="Times New Roman" w:eastAsia="Courier New" w:hAnsi="Times New Roman" w:cs="Times New Roman"/>
          <w:sz w:val="24"/>
          <w:szCs w:val="24"/>
        </w:rPr>
        <w:t xml:space="preserve">Установка указателей </w:t>
      </w:r>
      <w:r w:rsidR="00767D7D" w:rsidRPr="005C2E92">
        <w:rPr>
          <w:rFonts w:ascii="Times New Roman" w:hAnsi="Times New Roman" w:cs="Times New Roman"/>
        </w:rPr>
        <w:t xml:space="preserve">источников </w:t>
      </w:r>
      <w:r w:rsidR="00767D7D" w:rsidRPr="005C2E92">
        <w:rPr>
          <w:rStyle w:val="0pt"/>
          <w:rFonts w:ascii="Times New Roman" w:eastAsia="Courier New" w:hAnsi="Times New Roman" w:cs="Times New Roman"/>
          <w:sz w:val="24"/>
          <w:szCs w:val="24"/>
        </w:rPr>
        <w:t xml:space="preserve">ППВ </w:t>
      </w:r>
      <w:r w:rsidR="00767D7D" w:rsidRPr="005C2E92">
        <w:rPr>
          <w:rFonts w:ascii="Times New Roman" w:hAnsi="Times New Roman" w:cs="Times New Roman"/>
        </w:rPr>
        <w:t xml:space="preserve">может осуществляться силами </w:t>
      </w:r>
      <w:r w:rsidR="00767D7D" w:rsidRPr="005C2E92">
        <w:rPr>
          <w:rStyle w:val="0pt"/>
          <w:rFonts w:ascii="Times New Roman" w:eastAsia="Courier New" w:hAnsi="Times New Roman" w:cs="Times New Roman"/>
          <w:sz w:val="24"/>
          <w:szCs w:val="24"/>
        </w:rPr>
        <w:t xml:space="preserve">ГПС </w:t>
      </w:r>
      <w:r w:rsidR="00767D7D" w:rsidRPr="005C2E92">
        <w:rPr>
          <w:rFonts w:ascii="Times New Roman" w:hAnsi="Times New Roman" w:cs="Times New Roman"/>
        </w:rPr>
        <w:t xml:space="preserve">пли </w:t>
      </w:r>
      <w:r w:rsidR="00767D7D" w:rsidRPr="005C2E92">
        <w:rPr>
          <w:rStyle w:val="0pt"/>
          <w:rFonts w:ascii="Times New Roman" w:eastAsia="Courier New" w:hAnsi="Times New Roman" w:cs="Times New Roman"/>
          <w:sz w:val="24"/>
          <w:szCs w:val="24"/>
        </w:rPr>
        <w:t xml:space="preserve">организациями, осуществляющими </w:t>
      </w:r>
      <w:r w:rsidR="00767D7D" w:rsidRPr="005C2E92">
        <w:rPr>
          <w:rFonts w:ascii="Times New Roman" w:hAnsi="Times New Roman" w:cs="Times New Roman"/>
        </w:rPr>
        <w:t xml:space="preserve">пожаротушение, в соответствии </w:t>
      </w:r>
      <w:proofErr w:type="gramStart"/>
      <w:r w:rsidR="00767D7D" w:rsidRPr="005C2E92">
        <w:rPr>
          <w:rFonts w:ascii="Times New Roman" w:hAnsi="Times New Roman" w:cs="Times New Roman"/>
        </w:rPr>
        <w:t>с</w:t>
      </w:r>
      <w:proofErr w:type="gramEnd"/>
      <w:r w:rsidR="00767D7D" w:rsidRPr="005C2E92">
        <w:rPr>
          <w:rFonts w:ascii="Times New Roman" w:hAnsi="Times New Roman" w:cs="Times New Roman"/>
        </w:rPr>
        <w:t xml:space="preserve"> </w:t>
      </w:r>
      <w:proofErr w:type="gramStart"/>
      <w:r w:rsidR="00767D7D" w:rsidRPr="005C2E92">
        <w:rPr>
          <w:rFonts w:ascii="Times New Roman" w:hAnsi="Times New Roman" w:cs="Times New Roman"/>
        </w:rPr>
        <w:t>соглашениям</w:t>
      </w:r>
      <w:proofErr w:type="gramEnd"/>
      <w:r w:rsidR="00767D7D" w:rsidRPr="005C2E92">
        <w:rPr>
          <w:rFonts w:ascii="Times New Roman" w:hAnsi="Times New Roman" w:cs="Times New Roman"/>
        </w:rPr>
        <w:t xml:space="preserve">» о </w:t>
      </w:r>
      <w:r>
        <w:rPr>
          <w:rStyle w:val="0pt"/>
          <w:rFonts w:ascii="Times New Roman" w:eastAsia="Courier New" w:hAnsi="Times New Roman" w:cs="Times New Roman"/>
          <w:sz w:val="24"/>
          <w:szCs w:val="24"/>
        </w:rPr>
        <w:t>взаимодействии и (и</w:t>
      </w:r>
      <w:r w:rsidR="00767D7D" w:rsidRPr="005C2E92">
        <w:rPr>
          <w:rStyle w:val="0pt"/>
          <w:rFonts w:ascii="Times New Roman" w:eastAsia="Courier New" w:hAnsi="Times New Roman" w:cs="Times New Roman"/>
          <w:sz w:val="24"/>
          <w:szCs w:val="24"/>
        </w:rPr>
        <w:t xml:space="preserve">ли) </w:t>
      </w:r>
      <w:r w:rsidR="00767D7D" w:rsidRPr="005C2E92">
        <w:rPr>
          <w:rFonts w:ascii="Times New Roman" w:hAnsi="Times New Roman" w:cs="Times New Roman"/>
        </w:rPr>
        <w:t>договорами</w:t>
      </w:r>
    </w:p>
    <w:p w:rsidR="00767D7D" w:rsidRPr="00A23712" w:rsidRDefault="00767D7D" w:rsidP="00357B31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</w:rPr>
      </w:pPr>
      <w:r w:rsidRPr="00A23712">
        <w:rPr>
          <w:rStyle w:val="2"/>
          <w:rFonts w:ascii="Times New Roman" w:eastAsia="Courier New" w:hAnsi="Times New Roman" w:cs="Times New Roman"/>
          <w:sz w:val="24"/>
          <w:szCs w:val="24"/>
        </w:rPr>
        <w:lastRenderedPageBreak/>
        <w:t xml:space="preserve">Содержание </w:t>
      </w:r>
      <w:r w:rsidRPr="00A23712">
        <w:rPr>
          <w:rFonts w:ascii="Times New Roman" w:hAnsi="Times New Roman" w:cs="Times New Roman"/>
          <w:b/>
        </w:rPr>
        <w:t>источников противопожарного водоснабжения</w:t>
      </w:r>
      <w:r w:rsidRPr="00A23712">
        <w:rPr>
          <w:rFonts w:ascii="Times New Roman" w:hAnsi="Times New Roman" w:cs="Times New Roman"/>
        </w:rPr>
        <w:t>.</w:t>
      </w:r>
    </w:p>
    <w:p w:rsidR="00357B31" w:rsidRPr="005C2E92" w:rsidRDefault="00357B31" w:rsidP="00357B31">
      <w:pPr>
        <w:pStyle w:val="a3"/>
        <w:ind w:left="360"/>
        <w:rPr>
          <w:rFonts w:ascii="Times New Roman" w:hAnsi="Times New Roman" w:cs="Times New Roman"/>
        </w:rPr>
      </w:pPr>
    </w:p>
    <w:p w:rsidR="00767D7D" w:rsidRPr="005C2E92" w:rsidRDefault="00357B31" w:rsidP="00767D7D">
      <w:pPr>
        <w:pStyle w:val="a3"/>
        <w:rPr>
          <w:rFonts w:ascii="Times New Roman" w:hAnsi="Times New Roman" w:cs="Times New Roman"/>
        </w:rPr>
      </w:pPr>
      <w:r>
        <w:rPr>
          <w:rStyle w:val="0pt"/>
          <w:rFonts w:ascii="Times New Roman" w:eastAsia="Courier New" w:hAnsi="Times New Roman" w:cs="Times New Roman"/>
          <w:sz w:val="24"/>
          <w:szCs w:val="24"/>
        </w:rPr>
        <w:t xml:space="preserve">            9. </w:t>
      </w:r>
      <w:r w:rsidR="00767D7D" w:rsidRPr="005C2E92">
        <w:rPr>
          <w:rStyle w:val="0pt"/>
          <w:rFonts w:ascii="Times New Roman" w:eastAsia="Courier New" w:hAnsi="Times New Roman" w:cs="Times New Roman"/>
          <w:sz w:val="24"/>
          <w:szCs w:val="24"/>
        </w:rPr>
        <w:t xml:space="preserve">Пожарные гидранты, </w:t>
      </w:r>
      <w:r w:rsidR="00767D7D" w:rsidRPr="00357B31">
        <w:rPr>
          <w:rStyle w:val="4"/>
          <w:rFonts w:ascii="Times New Roman" w:eastAsia="Courier New" w:hAnsi="Times New Roman" w:cs="Times New Roman"/>
          <w:i w:val="0"/>
          <w:sz w:val="24"/>
          <w:szCs w:val="24"/>
        </w:rPr>
        <w:t>пожарные</w:t>
      </w:r>
      <w:r w:rsidR="00767D7D" w:rsidRPr="00357B31">
        <w:rPr>
          <w:rFonts w:ascii="Times New Roman" w:hAnsi="Times New Roman" w:cs="Times New Roman"/>
          <w:i/>
        </w:rPr>
        <w:t xml:space="preserve"> </w:t>
      </w:r>
      <w:r w:rsidR="00767D7D" w:rsidRPr="005C2E92">
        <w:rPr>
          <w:rFonts w:ascii="Times New Roman" w:hAnsi="Times New Roman" w:cs="Times New Roman"/>
        </w:rPr>
        <w:t xml:space="preserve">водоемы (резервуары), водные объекты, </w:t>
      </w:r>
      <w:r w:rsidR="00767D7D" w:rsidRPr="005C2E92">
        <w:rPr>
          <w:rStyle w:val="0pt"/>
          <w:rFonts w:ascii="Times New Roman" w:eastAsia="Courier New" w:hAnsi="Times New Roman" w:cs="Times New Roman"/>
          <w:sz w:val="24"/>
          <w:szCs w:val="24"/>
        </w:rPr>
        <w:t xml:space="preserve">предназначенные для </w:t>
      </w:r>
      <w:r w:rsidR="00767D7D" w:rsidRPr="005C2E92">
        <w:rPr>
          <w:rFonts w:ascii="Times New Roman" w:hAnsi="Times New Roman" w:cs="Times New Roman"/>
        </w:rPr>
        <w:t xml:space="preserve">обеспечения пожарной безопасности, разрешается использовать </w:t>
      </w:r>
      <w:r w:rsidR="00767D7D" w:rsidRPr="005C2E92">
        <w:rPr>
          <w:rStyle w:val="0pt"/>
          <w:rFonts w:ascii="Times New Roman" w:eastAsia="Courier New" w:hAnsi="Times New Roman" w:cs="Times New Roman"/>
          <w:sz w:val="24"/>
          <w:szCs w:val="24"/>
        </w:rPr>
        <w:t>только для целей пожаротушения</w:t>
      </w:r>
    </w:p>
    <w:p w:rsidR="00767D7D" w:rsidRPr="005C2E92" w:rsidRDefault="00357B31" w:rsidP="00767D7D">
      <w:pPr>
        <w:pStyle w:val="a3"/>
        <w:rPr>
          <w:rFonts w:ascii="Times New Roman" w:hAnsi="Times New Roman" w:cs="Times New Roman"/>
        </w:rPr>
      </w:pPr>
      <w:r>
        <w:rPr>
          <w:rStyle w:val="0pt"/>
          <w:rFonts w:ascii="Times New Roman" w:eastAsia="Courier New" w:hAnsi="Times New Roman" w:cs="Times New Roman"/>
          <w:sz w:val="24"/>
          <w:szCs w:val="24"/>
        </w:rPr>
        <w:t xml:space="preserve">            10. </w:t>
      </w:r>
      <w:r w:rsidR="00767D7D" w:rsidRPr="005C2E92">
        <w:rPr>
          <w:rStyle w:val="0pt"/>
          <w:rFonts w:ascii="Times New Roman" w:eastAsia="Courier New" w:hAnsi="Times New Roman" w:cs="Times New Roman"/>
          <w:sz w:val="24"/>
          <w:szCs w:val="24"/>
        </w:rPr>
        <w:t xml:space="preserve">Организация </w:t>
      </w:r>
      <w:r w:rsidR="00767D7D" w:rsidRPr="005C2E92">
        <w:rPr>
          <w:rFonts w:ascii="Times New Roman" w:hAnsi="Times New Roman" w:cs="Times New Roman"/>
        </w:rPr>
        <w:t xml:space="preserve">водопроводного хозяйства, абонент, иная организация, имеющая </w:t>
      </w:r>
      <w:r w:rsidR="00767D7D" w:rsidRPr="005C2E92">
        <w:rPr>
          <w:rStyle w:val="0pt"/>
          <w:rFonts w:ascii="Times New Roman" w:eastAsia="Courier New" w:hAnsi="Times New Roman" w:cs="Times New Roman"/>
          <w:sz w:val="24"/>
          <w:szCs w:val="24"/>
        </w:rPr>
        <w:t xml:space="preserve">в собственности, </w:t>
      </w:r>
      <w:r w:rsidR="00767D7D" w:rsidRPr="005C2E92">
        <w:rPr>
          <w:rFonts w:ascii="Times New Roman" w:hAnsi="Times New Roman" w:cs="Times New Roman"/>
        </w:rPr>
        <w:t xml:space="preserve">хозяйственном ведении или оперативном управлении источники </w:t>
      </w:r>
      <w:r w:rsidR="00767D7D" w:rsidRPr="005C2E92">
        <w:rPr>
          <w:rStyle w:val="0pt"/>
          <w:rFonts w:ascii="Times New Roman" w:eastAsia="Courier New" w:hAnsi="Times New Roman" w:cs="Times New Roman"/>
          <w:sz w:val="24"/>
          <w:szCs w:val="24"/>
        </w:rPr>
        <w:t xml:space="preserve">ППВ, осуществляет комплекс </w:t>
      </w:r>
      <w:r w:rsidR="00767D7D" w:rsidRPr="005C2E92">
        <w:rPr>
          <w:rFonts w:ascii="Times New Roman" w:hAnsi="Times New Roman" w:cs="Times New Roman"/>
        </w:rPr>
        <w:t xml:space="preserve">организационно-правовых, финансовых и инженерно- </w:t>
      </w:r>
      <w:r w:rsidR="00767D7D" w:rsidRPr="005C2E92">
        <w:rPr>
          <w:rStyle w:val="0pt"/>
          <w:rFonts w:ascii="Times New Roman" w:eastAsia="Courier New" w:hAnsi="Times New Roman" w:cs="Times New Roman"/>
          <w:sz w:val="24"/>
          <w:szCs w:val="24"/>
        </w:rPr>
        <w:t xml:space="preserve">технических мер по их </w:t>
      </w:r>
      <w:r w:rsidR="00767D7D" w:rsidRPr="005C2E92">
        <w:rPr>
          <w:rFonts w:ascii="Times New Roman" w:hAnsi="Times New Roman" w:cs="Times New Roman"/>
        </w:rPr>
        <w:t>содержанию и эксплуатации.</w:t>
      </w:r>
    </w:p>
    <w:p w:rsidR="00767D7D" w:rsidRPr="005C2E92" w:rsidRDefault="00357B31" w:rsidP="00767D7D">
      <w:pPr>
        <w:pStyle w:val="a3"/>
        <w:rPr>
          <w:rFonts w:ascii="Times New Roman" w:hAnsi="Times New Roman" w:cs="Times New Roman"/>
        </w:rPr>
      </w:pPr>
      <w:r>
        <w:rPr>
          <w:rStyle w:val="0pt"/>
          <w:rFonts w:ascii="Times New Roman" w:eastAsia="Courier New" w:hAnsi="Times New Roman" w:cs="Times New Roman"/>
          <w:sz w:val="24"/>
          <w:szCs w:val="24"/>
        </w:rPr>
        <w:t xml:space="preserve">              </w:t>
      </w:r>
      <w:r w:rsidR="00767D7D" w:rsidRPr="005C2E92">
        <w:rPr>
          <w:rStyle w:val="0pt"/>
          <w:rFonts w:ascii="Times New Roman" w:eastAsia="Courier New" w:hAnsi="Times New Roman" w:cs="Times New Roman"/>
          <w:sz w:val="24"/>
          <w:szCs w:val="24"/>
        </w:rPr>
        <w:t xml:space="preserve">При отсутствии на </w:t>
      </w:r>
      <w:r w:rsidR="00767D7D" w:rsidRPr="005C2E92">
        <w:rPr>
          <w:rFonts w:ascii="Times New Roman" w:hAnsi="Times New Roman" w:cs="Times New Roman"/>
        </w:rPr>
        <w:t xml:space="preserve">территории муниципального образования вышеперечисленных </w:t>
      </w:r>
      <w:r w:rsidR="00767D7D" w:rsidRPr="005C2E92">
        <w:rPr>
          <w:rStyle w:val="0pt"/>
          <w:rFonts w:ascii="Times New Roman" w:eastAsia="Courier New" w:hAnsi="Times New Roman" w:cs="Times New Roman"/>
          <w:sz w:val="24"/>
          <w:szCs w:val="24"/>
        </w:rPr>
        <w:t xml:space="preserve">организаций меры по содержанию </w:t>
      </w:r>
      <w:r w:rsidR="00767D7D" w:rsidRPr="005C2E92">
        <w:rPr>
          <w:rFonts w:ascii="Times New Roman" w:hAnsi="Times New Roman" w:cs="Times New Roman"/>
        </w:rPr>
        <w:t xml:space="preserve">и эксплуатации источников ППВ осуществляют </w:t>
      </w:r>
      <w:r w:rsidR="00767D7D" w:rsidRPr="005C2E92">
        <w:rPr>
          <w:rStyle w:val="0pt"/>
          <w:rFonts w:ascii="Times New Roman" w:eastAsia="Courier New" w:hAnsi="Times New Roman" w:cs="Times New Roman"/>
          <w:sz w:val="24"/>
          <w:szCs w:val="24"/>
        </w:rPr>
        <w:t>органы местного самоуправления</w:t>
      </w:r>
    </w:p>
    <w:p w:rsidR="00357B31" w:rsidRDefault="00357B31" w:rsidP="00767D7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11.</w:t>
      </w:r>
      <w:r w:rsidR="00767D7D" w:rsidRPr="005C2E92">
        <w:rPr>
          <w:rFonts w:ascii="Times New Roman" w:hAnsi="Times New Roman" w:cs="Times New Roman"/>
        </w:rPr>
        <w:t xml:space="preserve">Силы ГПС, </w:t>
      </w:r>
      <w:r w:rsidR="00767D7D" w:rsidRPr="005C2E92">
        <w:rPr>
          <w:rStyle w:val="20pt"/>
          <w:rFonts w:ascii="Times New Roman" w:hAnsi="Times New Roman" w:cs="Times New Roman"/>
          <w:sz w:val="24"/>
          <w:szCs w:val="24"/>
        </w:rPr>
        <w:t xml:space="preserve">другие организации, осуществляющие тушение пожаров, в </w:t>
      </w:r>
      <w:r>
        <w:rPr>
          <w:rFonts w:ascii="Times New Roman" w:hAnsi="Times New Roman" w:cs="Times New Roman"/>
        </w:rPr>
        <w:t>соответствии с заключенными сог</w:t>
      </w:r>
      <w:r w:rsidR="00767D7D" w:rsidRPr="005C2E92">
        <w:rPr>
          <w:rFonts w:ascii="Times New Roman" w:hAnsi="Times New Roman" w:cs="Times New Roman"/>
        </w:rPr>
        <w:t>лашениями</w:t>
      </w:r>
      <w:r w:rsidR="00EB00D3">
        <w:rPr>
          <w:rFonts w:ascii="Times New Roman" w:hAnsi="Times New Roman" w:cs="Times New Roman"/>
        </w:rPr>
        <w:t>:</w:t>
      </w:r>
    </w:p>
    <w:p w:rsidR="00EB00D3" w:rsidRDefault="00EB00D3" w:rsidP="00767D7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767D7D" w:rsidRPr="005C2E92">
        <w:rPr>
          <w:rStyle w:val="0pt"/>
          <w:rFonts w:ascii="Times New Roman" w:eastAsia="Courier New" w:hAnsi="Times New Roman" w:cs="Times New Roman"/>
          <w:sz w:val="24"/>
          <w:szCs w:val="24"/>
        </w:rPr>
        <w:t xml:space="preserve">фиксируют количество </w:t>
      </w:r>
      <w:r>
        <w:rPr>
          <w:rFonts w:ascii="Times New Roman" w:hAnsi="Times New Roman" w:cs="Times New Roman"/>
        </w:rPr>
        <w:t>вод</w:t>
      </w:r>
      <w:r w:rsidR="00767D7D" w:rsidRPr="005C2E92">
        <w:rPr>
          <w:rFonts w:ascii="Times New Roman" w:hAnsi="Times New Roman" w:cs="Times New Roman"/>
        </w:rPr>
        <w:t xml:space="preserve">ы, отобранной из источников ППВ для и елей </w:t>
      </w:r>
      <w:r w:rsidR="00767D7D" w:rsidRPr="005C2E92">
        <w:rPr>
          <w:rStyle w:val="0pt"/>
          <w:rFonts w:ascii="Times New Roman" w:eastAsia="Courier New" w:hAnsi="Times New Roman" w:cs="Times New Roman"/>
          <w:sz w:val="24"/>
          <w:szCs w:val="24"/>
        </w:rPr>
        <w:t xml:space="preserve">пожаротушения, ликвидации </w:t>
      </w:r>
      <w:r w:rsidR="00767D7D" w:rsidRPr="005C2E92">
        <w:rPr>
          <w:rFonts w:ascii="Times New Roman" w:hAnsi="Times New Roman" w:cs="Times New Roman"/>
        </w:rPr>
        <w:t xml:space="preserve">стихийных бедствий, и информируют об этом </w:t>
      </w:r>
      <w:r w:rsidR="00767D7D" w:rsidRPr="005C2E92">
        <w:rPr>
          <w:rStyle w:val="0pt"/>
          <w:rFonts w:ascii="Times New Roman" w:eastAsia="Courier New" w:hAnsi="Times New Roman" w:cs="Times New Roman"/>
          <w:sz w:val="24"/>
          <w:szCs w:val="24"/>
        </w:rPr>
        <w:t xml:space="preserve">организацию водопроводного </w:t>
      </w:r>
      <w:r w:rsidR="00767D7D" w:rsidRPr="005C2E92">
        <w:rPr>
          <w:rFonts w:ascii="Times New Roman" w:hAnsi="Times New Roman" w:cs="Times New Roman"/>
        </w:rPr>
        <w:t>хозяйства, абонента, иную организацию,</w:t>
      </w:r>
      <w:r w:rsidR="00357B31">
        <w:rPr>
          <w:rFonts w:ascii="Times New Roman" w:hAnsi="Times New Roman" w:cs="Times New Roman"/>
        </w:rPr>
        <w:t xml:space="preserve"> </w:t>
      </w:r>
    </w:p>
    <w:p w:rsidR="00767D7D" w:rsidRPr="005C2E92" w:rsidRDefault="00EB00D3" w:rsidP="00767D7D">
      <w:pPr>
        <w:pStyle w:val="a3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-</w:t>
      </w:r>
      <w:r w:rsidR="00767D7D" w:rsidRPr="005C2E92">
        <w:rPr>
          <w:rStyle w:val="0pt"/>
          <w:rFonts w:ascii="Times New Roman" w:eastAsia="Courier New" w:hAnsi="Times New Roman" w:cs="Times New Roman"/>
          <w:sz w:val="24"/>
          <w:szCs w:val="24"/>
        </w:rPr>
        <w:t xml:space="preserve">совместно с </w:t>
      </w:r>
      <w:r w:rsidR="00767D7D" w:rsidRPr="005C2E92">
        <w:rPr>
          <w:rFonts w:ascii="Times New Roman" w:hAnsi="Times New Roman" w:cs="Times New Roman"/>
        </w:rPr>
        <w:t xml:space="preserve">представителями организации водопроводного хозяйства, абонента, </w:t>
      </w:r>
      <w:r w:rsidR="00767D7D" w:rsidRPr="005C2E92">
        <w:rPr>
          <w:rStyle w:val="0pt"/>
          <w:rFonts w:ascii="Times New Roman" w:eastAsia="Courier New" w:hAnsi="Times New Roman" w:cs="Times New Roman"/>
          <w:sz w:val="24"/>
          <w:szCs w:val="24"/>
        </w:rPr>
        <w:t xml:space="preserve">иной организации могут </w:t>
      </w:r>
      <w:r w:rsidR="00767D7D" w:rsidRPr="005C2E92">
        <w:rPr>
          <w:rFonts w:ascii="Times New Roman" w:hAnsi="Times New Roman" w:cs="Times New Roman"/>
        </w:rPr>
        <w:t xml:space="preserve">осуществлять проверку источников ППВ на предмет </w:t>
      </w:r>
      <w:r w:rsidR="00767D7D" w:rsidRPr="005C2E92">
        <w:rPr>
          <w:rStyle w:val="0pt"/>
          <w:rFonts w:ascii="Times New Roman" w:eastAsia="Courier New" w:hAnsi="Times New Roman" w:cs="Times New Roman"/>
          <w:sz w:val="24"/>
          <w:szCs w:val="24"/>
        </w:rPr>
        <w:t xml:space="preserve">использований их для целей </w:t>
      </w:r>
      <w:r w:rsidR="00767D7D" w:rsidRPr="005C2E92">
        <w:rPr>
          <w:rFonts w:ascii="Times New Roman" w:hAnsi="Times New Roman" w:cs="Times New Roman"/>
        </w:rPr>
        <w:t xml:space="preserve">пожаротушения, </w:t>
      </w:r>
      <w:r w:rsidR="00357B31">
        <w:rPr>
          <w:rFonts w:ascii="Times New Roman" w:hAnsi="Times New Roman" w:cs="Times New Roman"/>
        </w:rPr>
        <w:t xml:space="preserve">и </w:t>
      </w:r>
      <w:r w:rsidR="00767D7D" w:rsidRPr="005C2E92">
        <w:rPr>
          <w:rStyle w:val="0pt"/>
          <w:rFonts w:ascii="Times New Roman" w:eastAsia="Courier New" w:hAnsi="Times New Roman" w:cs="Times New Roman"/>
          <w:sz w:val="24"/>
          <w:szCs w:val="24"/>
        </w:rPr>
        <w:t xml:space="preserve">не менее чем за одни </w:t>
      </w:r>
      <w:r w:rsidR="00767D7D" w:rsidRPr="005C2E92">
        <w:rPr>
          <w:rFonts w:ascii="Times New Roman" w:hAnsi="Times New Roman" w:cs="Times New Roman"/>
        </w:rPr>
        <w:t xml:space="preserve">сутки извещают руководство организации водопроводного </w:t>
      </w:r>
      <w:r w:rsidR="00767D7D" w:rsidRPr="005C2E92">
        <w:rPr>
          <w:rStyle w:val="0pt"/>
          <w:rFonts w:ascii="Times New Roman" w:eastAsia="Courier New" w:hAnsi="Times New Roman" w:cs="Times New Roman"/>
          <w:sz w:val="24"/>
          <w:szCs w:val="24"/>
        </w:rPr>
        <w:t xml:space="preserve">хозяйства, абонента, иной </w:t>
      </w:r>
      <w:r w:rsidR="00767D7D" w:rsidRPr="005C2E92">
        <w:rPr>
          <w:rFonts w:ascii="Times New Roman" w:hAnsi="Times New Roman" w:cs="Times New Roman"/>
        </w:rPr>
        <w:t xml:space="preserve">организации, имеющей в собственности, хозяйственном </w:t>
      </w:r>
      <w:r w:rsidR="00767D7D" w:rsidRPr="005C2E92">
        <w:rPr>
          <w:rStyle w:val="0pt"/>
          <w:rFonts w:ascii="Times New Roman" w:eastAsia="Courier New" w:hAnsi="Times New Roman" w:cs="Times New Roman"/>
          <w:sz w:val="24"/>
          <w:szCs w:val="24"/>
        </w:rPr>
        <w:t xml:space="preserve">ведении или оперативном </w:t>
      </w:r>
      <w:r w:rsidR="00767D7D" w:rsidRPr="005C2E92">
        <w:rPr>
          <w:rFonts w:ascii="Times New Roman" w:hAnsi="Times New Roman" w:cs="Times New Roman"/>
        </w:rPr>
        <w:t xml:space="preserve">управлении источники ППВ, о предстоящей </w:t>
      </w:r>
      <w:r w:rsidR="00767D7D" w:rsidRPr="00357B31">
        <w:rPr>
          <w:rStyle w:val="4"/>
          <w:rFonts w:ascii="Times New Roman" w:eastAsia="Courier New" w:hAnsi="Times New Roman" w:cs="Times New Roman"/>
          <w:i w:val="0"/>
          <w:sz w:val="24"/>
          <w:szCs w:val="24"/>
        </w:rPr>
        <w:t xml:space="preserve">плановой </w:t>
      </w:r>
      <w:r w:rsidR="00767D7D" w:rsidRPr="00357B31">
        <w:rPr>
          <w:rStyle w:val="a5"/>
          <w:rFonts w:eastAsia="Lucida Sans Unicode"/>
          <w:i w:val="0"/>
          <w:sz w:val="24"/>
          <w:szCs w:val="24"/>
        </w:rPr>
        <w:t>проверке</w:t>
      </w:r>
      <w:r w:rsidR="00767D7D" w:rsidRPr="005C2E92">
        <w:rPr>
          <w:rStyle w:val="0pt"/>
          <w:rFonts w:ascii="Times New Roman" w:eastAsia="Courier New" w:hAnsi="Times New Roman" w:cs="Times New Roman"/>
          <w:sz w:val="24"/>
          <w:szCs w:val="24"/>
        </w:rPr>
        <w:t xml:space="preserve"> источников ППВ;</w:t>
      </w:r>
      <w:proofErr w:type="gramEnd"/>
    </w:p>
    <w:p w:rsidR="00767D7D" w:rsidRPr="005C2E92" w:rsidRDefault="00EB00D3" w:rsidP="00767D7D">
      <w:pPr>
        <w:pStyle w:val="a3"/>
        <w:rPr>
          <w:rFonts w:ascii="Times New Roman" w:hAnsi="Times New Roman" w:cs="Times New Roman"/>
        </w:rPr>
      </w:pPr>
      <w:r>
        <w:rPr>
          <w:rStyle w:val="0pt"/>
          <w:rFonts w:ascii="Times New Roman" w:eastAsia="Courier New" w:hAnsi="Times New Roman" w:cs="Times New Roman"/>
          <w:sz w:val="24"/>
          <w:szCs w:val="24"/>
        </w:rPr>
        <w:t>-</w:t>
      </w:r>
      <w:r w:rsidR="00767D7D" w:rsidRPr="005C2E92">
        <w:rPr>
          <w:rStyle w:val="0pt"/>
          <w:rFonts w:ascii="Times New Roman" w:eastAsia="Courier New" w:hAnsi="Times New Roman" w:cs="Times New Roman"/>
          <w:sz w:val="24"/>
          <w:szCs w:val="24"/>
        </w:rPr>
        <w:t xml:space="preserve">в установленном </w:t>
      </w:r>
      <w:r w:rsidR="00767D7D" w:rsidRPr="005C2E92">
        <w:rPr>
          <w:rFonts w:ascii="Times New Roman" w:hAnsi="Times New Roman" w:cs="Times New Roman"/>
        </w:rPr>
        <w:t xml:space="preserve">порядке сообщают представителю организации водопроводного </w:t>
      </w:r>
      <w:r w:rsidR="00767D7D" w:rsidRPr="005C2E92">
        <w:rPr>
          <w:rStyle w:val="0pt"/>
          <w:rFonts w:ascii="Times New Roman" w:eastAsia="Courier New" w:hAnsi="Times New Roman" w:cs="Times New Roman"/>
          <w:sz w:val="24"/>
          <w:szCs w:val="24"/>
        </w:rPr>
        <w:t xml:space="preserve">хозяйства, абонента, </w:t>
      </w:r>
      <w:r w:rsidR="00767D7D" w:rsidRPr="005C2E92">
        <w:rPr>
          <w:rFonts w:ascii="Times New Roman" w:hAnsi="Times New Roman" w:cs="Times New Roman"/>
        </w:rPr>
        <w:t xml:space="preserve">иной организации, имеющей в собственности, хозяйственном </w:t>
      </w:r>
      <w:r w:rsidR="00767D7D" w:rsidRPr="005C2E92">
        <w:rPr>
          <w:rStyle w:val="0pt"/>
          <w:rFonts w:ascii="Times New Roman" w:eastAsia="Courier New" w:hAnsi="Times New Roman" w:cs="Times New Roman"/>
          <w:sz w:val="24"/>
          <w:szCs w:val="24"/>
        </w:rPr>
        <w:t xml:space="preserve">ведении или оперативном </w:t>
      </w:r>
      <w:r w:rsidR="00767D7D" w:rsidRPr="005C2E92">
        <w:rPr>
          <w:rFonts w:ascii="Times New Roman" w:hAnsi="Times New Roman" w:cs="Times New Roman"/>
        </w:rPr>
        <w:t xml:space="preserve">управлении источники ППВ, обо всех обнаруженных при </w:t>
      </w:r>
      <w:r w:rsidR="00767D7D" w:rsidRPr="005C2E92">
        <w:rPr>
          <w:rStyle w:val="0pt"/>
          <w:rFonts w:ascii="Times New Roman" w:eastAsia="Courier New" w:hAnsi="Times New Roman" w:cs="Times New Roman"/>
          <w:sz w:val="24"/>
          <w:szCs w:val="24"/>
        </w:rPr>
        <w:t xml:space="preserve">проверке неисправностях и </w:t>
      </w:r>
      <w:r w:rsidR="00767D7D" w:rsidRPr="005C2E92">
        <w:rPr>
          <w:rFonts w:ascii="Times New Roman" w:hAnsi="Times New Roman" w:cs="Times New Roman"/>
        </w:rPr>
        <w:t>недостатках в организации их содержания и эксплуатации</w:t>
      </w:r>
    </w:p>
    <w:p w:rsidR="00EB00D3" w:rsidRDefault="00EB00D3" w:rsidP="00767D7D">
      <w:pPr>
        <w:pStyle w:val="a3"/>
        <w:rPr>
          <w:rFonts w:ascii="Times New Roman" w:hAnsi="Times New Roman" w:cs="Times New Roman"/>
        </w:rPr>
      </w:pPr>
    </w:p>
    <w:p w:rsidR="00767D7D" w:rsidRPr="00A23712" w:rsidRDefault="00EB00D3" w:rsidP="00EB00D3">
      <w:pPr>
        <w:pStyle w:val="a3"/>
        <w:jc w:val="center"/>
        <w:rPr>
          <w:rFonts w:ascii="Times New Roman" w:hAnsi="Times New Roman" w:cs="Times New Roman"/>
          <w:b/>
        </w:rPr>
      </w:pPr>
      <w:proofErr w:type="gramStart"/>
      <w:r w:rsidRPr="00A23712">
        <w:rPr>
          <w:rFonts w:ascii="Times New Roman" w:hAnsi="Times New Roman" w:cs="Times New Roman"/>
          <w:b/>
          <w:lang w:val="en-US"/>
        </w:rPr>
        <w:t>III</w:t>
      </w:r>
      <w:r w:rsidRPr="00A23712">
        <w:rPr>
          <w:rFonts w:ascii="Times New Roman" w:hAnsi="Times New Roman" w:cs="Times New Roman"/>
          <w:b/>
        </w:rPr>
        <w:t>.</w:t>
      </w:r>
      <w:r w:rsidR="00767D7D" w:rsidRPr="00A23712">
        <w:rPr>
          <w:rFonts w:ascii="Times New Roman" w:hAnsi="Times New Roman" w:cs="Times New Roman"/>
          <w:b/>
        </w:rPr>
        <w:t>Испытание источников ППВ.</w:t>
      </w:r>
      <w:proofErr w:type="gramEnd"/>
    </w:p>
    <w:p w:rsidR="00EB00D3" w:rsidRPr="005C2E92" w:rsidRDefault="00EB00D3" w:rsidP="00EB00D3">
      <w:pPr>
        <w:pStyle w:val="a3"/>
        <w:jc w:val="center"/>
        <w:rPr>
          <w:rFonts w:ascii="Times New Roman" w:hAnsi="Times New Roman" w:cs="Times New Roman"/>
        </w:rPr>
      </w:pPr>
    </w:p>
    <w:p w:rsidR="00767D7D" w:rsidRPr="005C2E92" w:rsidRDefault="00EB00D3" w:rsidP="00767D7D">
      <w:pPr>
        <w:pStyle w:val="a3"/>
        <w:rPr>
          <w:rFonts w:ascii="Times New Roman" w:hAnsi="Times New Roman" w:cs="Times New Roman"/>
        </w:rPr>
      </w:pPr>
      <w:r>
        <w:rPr>
          <w:rStyle w:val="0pt"/>
          <w:rFonts w:ascii="Times New Roman" w:eastAsia="Courier New" w:hAnsi="Times New Roman" w:cs="Times New Roman"/>
          <w:sz w:val="24"/>
          <w:szCs w:val="24"/>
        </w:rPr>
        <w:t xml:space="preserve">                12. </w:t>
      </w:r>
      <w:proofErr w:type="gramStart"/>
      <w:r w:rsidR="00767D7D" w:rsidRPr="005C2E92">
        <w:rPr>
          <w:rStyle w:val="0pt"/>
          <w:rFonts w:ascii="Times New Roman" w:eastAsia="Courier New" w:hAnsi="Times New Roman" w:cs="Times New Roman"/>
          <w:sz w:val="24"/>
          <w:szCs w:val="24"/>
        </w:rPr>
        <w:t xml:space="preserve">Под испытанием </w:t>
      </w:r>
      <w:r w:rsidR="00767D7D" w:rsidRPr="005C2E92">
        <w:rPr>
          <w:rFonts w:ascii="Times New Roman" w:hAnsi="Times New Roman" w:cs="Times New Roman"/>
        </w:rPr>
        <w:t xml:space="preserve">источников ППВ подразумевается проверка их </w:t>
      </w:r>
      <w:r w:rsidR="00767D7D" w:rsidRPr="005C2E92">
        <w:rPr>
          <w:rStyle w:val="0pt"/>
          <w:rFonts w:ascii="Times New Roman" w:eastAsia="Courier New" w:hAnsi="Times New Roman" w:cs="Times New Roman"/>
          <w:sz w:val="24"/>
          <w:szCs w:val="24"/>
        </w:rPr>
        <w:t xml:space="preserve">работоспособности путем </w:t>
      </w:r>
      <w:r w:rsidR="00767D7D" w:rsidRPr="005C2E92">
        <w:rPr>
          <w:rFonts w:ascii="Times New Roman" w:hAnsi="Times New Roman" w:cs="Times New Roman"/>
        </w:rPr>
        <w:t xml:space="preserve">технического осмотра и пуска воды с последующим </w:t>
      </w:r>
      <w:r w:rsidR="00767D7D" w:rsidRPr="005C2E92">
        <w:rPr>
          <w:rStyle w:val="0pt"/>
          <w:rFonts w:ascii="Times New Roman" w:eastAsia="Courier New" w:hAnsi="Times New Roman" w:cs="Times New Roman"/>
          <w:sz w:val="24"/>
          <w:szCs w:val="24"/>
        </w:rPr>
        <w:t xml:space="preserve">сравнением фактического </w:t>
      </w:r>
      <w:r w:rsidR="00767D7D" w:rsidRPr="005C2E92">
        <w:rPr>
          <w:rFonts w:ascii="Times New Roman" w:hAnsi="Times New Roman" w:cs="Times New Roman"/>
        </w:rPr>
        <w:t xml:space="preserve">расхода с требуемым по нормам на </w:t>
      </w:r>
      <w:r w:rsidR="00767D7D" w:rsidRPr="005C2E92">
        <w:rPr>
          <w:rStyle w:val="0pt"/>
          <w:rFonts w:ascii="Times New Roman" w:eastAsia="Courier New" w:hAnsi="Times New Roman" w:cs="Times New Roman"/>
          <w:sz w:val="24"/>
          <w:szCs w:val="24"/>
        </w:rPr>
        <w:t xml:space="preserve">цели </w:t>
      </w:r>
      <w:r w:rsidR="00767D7D" w:rsidRPr="005C2E92">
        <w:rPr>
          <w:rFonts w:ascii="Times New Roman" w:hAnsi="Times New Roman" w:cs="Times New Roman"/>
        </w:rPr>
        <w:t>пожаротушения.</w:t>
      </w:r>
      <w:proofErr w:type="gramEnd"/>
      <w:r w:rsidR="00767D7D" w:rsidRPr="005C2E92">
        <w:rPr>
          <w:rFonts w:ascii="Times New Roman" w:hAnsi="Times New Roman" w:cs="Times New Roman"/>
        </w:rPr>
        <w:t xml:space="preserve"> </w:t>
      </w:r>
      <w:r w:rsidR="00767D7D" w:rsidRPr="005C2E92">
        <w:rPr>
          <w:rStyle w:val="0pt"/>
          <w:rFonts w:ascii="Times New Roman" w:eastAsia="Courier New" w:hAnsi="Times New Roman" w:cs="Times New Roman"/>
          <w:sz w:val="24"/>
          <w:szCs w:val="24"/>
        </w:rPr>
        <w:t xml:space="preserve">Испытание источников ППВ </w:t>
      </w:r>
      <w:r w:rsidR="00767D7D" w:rsidRPr="005C2E92">
        <w:rPr>
          <w:rFonts w:ascii="Times New Roman" w:hAnsi="Times New Roman" w:cs="Times New Roman"/>
        </w:rPr>
        <w:t xml:space="preserve">проводится во время приемки их в эксплуатацию и не </w:t>
      </w:r>
      <w:r w:rsidR="00767D7D" w:rsidRPr="005C2E92">
        <w:rPr>
          <w:rStyle w:val="0pt"/>
          <w:rFonts w:ascii="Times New Roman" w:eastAsia="Courier New" w:hAnsi="Times New Roman" w:cs="Times New Roman"/>
          <w:sz w:val="24"/>
          <w:szCs w:val="24"/>
        </w:rPr>
        <w:t xml:space="preserve">реже чем через каждые </w:t>
      </w:r>
      <w:r w:rsidR="00767D7D" w:rsidRPr="005C2E92">
        <w:rPr>
          <w:rFonts w:ascii="Times New Roman" w:hAnsi="Times New Roman" w:cs="Times New Roman"/>
        </w:rPr>
        <w:t xml:space="preserve">6 месяцев. Испытания должны проводиться в часы </w:t>
      </w:r>
      <w:r>
        <w:rPr>
          <w:rStyle w:val="0pt"/>
          <w:rFonts w:ascii="Times New Roman" w:eastAsia="Courier New" w:hAnsi="Times New Roman" w:cs="Times New Roman"/>
          <w:sz w:val="24"/>
          <w:szCs w:val="24"/>
        </w:rPr>
        <w:t>максимального водопотреблен</w:t>
      </w:r>
      <w:r w:rsidR="00767D7D" w:rsidRPr="005C2E92">
        <w:rPr>
          <w:rStyle w:val="0pt"/>
          <w:rFonts w:ascii="Times New Roman" w:eastAsia="Courier New" w:hAnsi="Times New Roman" w:cs="Times New Roman"/>
          <w:sz w:val="24"/>
          <w:szCs w:val="24"/>
        </w:rPr>
        <w:t>и</w:t>
      </w:r>
      <w:r>
        <w:rPr>
          <w:rStyle w:val="0pt"/>
          <w:rFonts w:ascii="Times New Roman" w:eastAsia="Courier New" w:hAnsi="Times New Roman" w:cs="Times New Roman"/>
          <w:sz w:val="24"/>
          <w:szCs w:val="24"/>
        </w:rPr>
        <w:t>я</w:t>
      </w:r>
      <w:r w:rsidR="00767D7D" w:rsidRPr="005C2E92">
        <w:rPr>
          <w:rStyle w:val="0pt"/>
          <w:rFonts w:ascii="Times New Roman" w:eastAsia="Courier New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>на хозяйствен</w:t>
      </w:r>
      <w:r w:rsidR="00767D7D" w:rsidRPr="005C2E92">
        <w:rPr>
          <w:rFonts w:ascii="Times New Roman" w:hAnsi="Times New Roman" w:cs="Times New Roman"/>
        </w:rPr>
        <w:t xml:space="preserve">но-питьевые и производственные </w:t>
      </w:r>
      <w:r w:rsidR="00767D7D" w:rsidRPr="005C2E92">
        <w:rPr>
          <w:rStyle w:val="0pt"/>
          <w:rFonts w:ascii="Times New Roman" w:eastAsia="Courier New" w:hAnsi="Times New Roman" w:cs="Times New Roman"/>
          <w:sz w:val="24"/>
          <w:szCs w:val="24"/>
        </w:rPr>
        <w:t>нужды.</w:t>
      </w:r>
    </w:p>
    <w:p w:rsidR="00795AC5" w:rsidRDefault="00EB00D3" w:rsidP="00795AC5">
      <w:pPr>
        <w:pStyle w:val="a3"/>
        <w:rPr>
          <w:rStyle w:val="0pt"/>
          <w:rFonts w:ascii="Times New Roman" w:eastAsia="Courier New" w:hAnsi="Times New Roman" w:cs="Times New Roman"/>
          <w:sz w:val="24"/>
          <w:szCs w:val="24"/>
        </w:rPr>
      </w:pPr>
      <w:r>
        <w:rPr>
          <w:rStyle w:val="0pt"/>
          <w:rFonts w:ascii="Times New Roman" w:eastAsia="Courier New" w:hAnsi="Times New Roman" w:cs="Times New Roman"/>
          <w:sz w:val="24"/>
          <w:szCs w:val="24"/>
        </w:rPr>
        <w:t xml:space="preserve">                 13. </w:t>
      </w:r>
      <w:r w:rsidR="00767D7D" w:rsidRPr="005C2E92">
        <w:rPr>
          <w:rStyle w:val="0pt"/>
          <w:rFonts w:ascii="Times New Roman" w:eastAsia="Courier New" w:hAnsi="Times New Roman" w:cs="Times New Roman"/>
          <w:sz w:val="24"/>
          <w:szCs w:val="24"/>
        </w:rPr>
        <w:t xml:space="preserve">Испытание </w:t>
      </w:r>
      <w:r w:rsidR="00767D7D" w:rsidRPr="005C2E92">
        <w:rPr>
          <w:rFonts w:ascii="Times New Roman" w:hAnsi="Times New Roman" w:cs="Times New Roman"/>
        </w:rPr>
        <w:t xml:space="preserve">источников ППВ проводится в соответствии с установленными </w:t>
      </w:r>
      <w:r w:rsidR="00767D7D" w:rsidRPr="005C2E92">
        <w:rPr>
          <w:rStyle w:val="0pt"/>
          <w:rFonts w:ascii="Times New Roman" w:eastAsia="Courier New" w:hAnsi="Times New Roman" w:cs="Times New Roman"/>
          <w:sz w:val="24"/>
          <w:szCs w:val="24"/>
        </w:rPr>
        <w:t>методиками</w:t>
      </w:r>
    </w:p>
    <w:p w:rsidR="00795AC5" w:rsidRDefault="00795AC5" w:rsidP="00795AC5">
      <w:pPr>
        <w:pStyle w:val="a3"/>
        <w:rPr>
          <w:rFonts w:ascii="Times New Roman" w:hAnsi="Times New Roman" w:cs="Times New Roman"/>
        </w:rPr>
      </w:pPr>
      <w:r>
        <w:rPr>
          <w:rStyle w:val="0pt"/>
          <w:rFonts w:ascii="Times New Roman" w:eastAsia="Courier New" w:hAnsi="Times New Roman" w:cs="Times New Roman"/>
          <w:sz w:val="24"/>
          <w:szCs w:val="24"/>
        </w:rPr>
        <w:t xml:space="preserve">                 14. </w:t>
      </w:r>
      <w:r w:rsidRPr="00795AC5">
        <w:rPr>
          <w:rFonts w:ascii="Times New Roman" w:hAnsi="Times New Roman" w:cs="Times New Roman"/>
        </w:rPr>
        <w:t>Деятельность по испытанию источников ППВ проводится собственником или организациями в соответствии с законодательством по лицензированию отдельных видов деятельности</w:t>
      </w:r>
    </w:p>
    <w:p w:rsidR="00326648" w:rsidRDefault="00326648" w:rsidP="00326648">
      <w:pPr>
        <w:pStyle w:val="a3"/>
        <w:rPr>
          <w:rFonts w:ascii="Times New Roman" w:hAnsi="Times New Roman" w:cs="Times New Roman"/>
        </w:rPr>
      </w:pPr>
    </w:p>
    <w:p w:rsidR="00326648" w:rsidRPr="00A23712" w:rsidRDefault="00326648" w:rsidP="00326648">
      <w:pPr>
        <w:pStyle w:val="a3"/>
        <w:jc w:val="center"/>
        <w:rPr>
          <w:rFonts w:ascii="Times New Roman" w:hAnsi="Times New Roman" w:cs="Times New Roman"/>
          <w:b/>
        </w:rPr>
      </w:pPr>
      <w:proofErr w:type="gramStart"/>
      <w:r w:rsidRPr="00A23712">
        <w:rPr>
          <w:rFonts w:ascii="Times New Roman" w:hAnsi="Times New Roman" w:cs="Times New Roman"/>
          <w:b/>
          <w:lang w:val="en-US"/>
        </w:rPr>
        <w:t>IV</w:t>
      </w:r>
      <w:r w:rsidRPr="00A23712">
        <w:rPr>
          <w:rFonts w:ascii="Times New Roman" w:hAnsi="Times New Roman" w:cs="Times New Roman"/>
          <w:b/>
        </w:rPr>
        <w:t>.Ремонт и реконструкция источников ППВ.</w:t>
      </w:r>
      <w:proofErr w:type="gramEnd"/>
    </w:p>
    <w:p w:rsidR="00326648" w:rsidRPr="00326648" w:rsidRDefault="00326648" w:rsidP="00326648">
      <w:pPr>
        <w:pStyle w:val="a3"/>
        <w:rPr>
          <w:rFonts w:ascii="Times New Roman" w:hAnsi="Times New Roman" w:cs="Times New Roman"/>
        </w:rPr>
      </w:pPr>
    </w:p>
    <w:p w:rsidR="00326648" w:rsidRPr="00326648" w:rsidRDefault="00326648" w:rsidP="0032664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15. </w:t>
      </w:r>
      <w:r w:rsidRPr="00326648">
        <w:rPr>
          <w:rFonts w:ascii="Times New Roman" w:hAnsi="Times New Roman" w:cs="Times New Roman"/>
        </w:rPr>
        <w:t>Технические характеристики источников ППВ после ремонта и реконструкции должны соответствовать требованиям нормативных документов по пожарной безопасности.</w:t>
      </w:r>
    </w:p>
    <w:p w:rsidR="00326648" w:rsidRPr="00326648" w:rsidRDefault="00326648" w:rsidP="0032664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Pr="00326648">
        <w:rPr>
          <w:rFonts w:ascii="Times New Roman" w:hAnsi="Times New Roman" w:cs="Times New Roman"/>
        </w:rPr>
        <w:t xml:space="preserve">16. На зимний период в исключительных случаях допускается снимать отдельные пожарные гидранты, расположенные в местах с высоким уровнем грунтовых вод. При этом производится обследование гидрантов работниками организации водопроводного хозяйства, абонента совместно с представителями сил ГПС и определяются меры по обеспечению территории муниципального образования водоснабжением для целей </w:t>
      </w:r>
      <w:r w:rsidRPr="00326648">
        <w:rPr>
          <w:rFonts w:ascii="Times New Roman" w:hAnsi="Times New Roman" w:cs="Times New Roman"/>
        </w:rPr>
        <w:lastRenderedPageBreak/>
        <w:t>пожаротушения.</w:t>
      </w:r>
    </w:p>
    <w:p w:rsidR="00326648" w:rsidRPr="00326648" w:rsidRDefault="00326648" w:rsidP="0032664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17. </w:t>
      </w:r>
      <w:r w:rsidRPr="00326648">
        <w:rPr>
          <w:rFonts w:ascii="Times New Roman" w:hAnsi="Times New Roman" w:cs="Times New Roman"/>
        </w:rPr>
        <w:t>Временное снятие пожарных гидрантов с водопроводной сети населенных пунктов и объектов допускается в исключительном случае при неисправности, устранение которой не может быть осуществлено без демонтажа пожарного гидранта или его элементов, на срок не более суток.</w:t>
      </w:r>
    </w:p>
    <w:p w:rsidR="00326648" w:rsidRPr="00326648" w:rsidRDefault="00326648" w:rsidP="00326648">
      <w:pPr>
        <w:pStyle w:val="a3"/>
        <w:rPr>
          <w:rFonts w:ascii="Times New Roman" w:hAnsi="Times New Roman" w:cs="Times New Roman"/>
        </w:rPr>
      </w:pPr>
      <w:r w:rsidRPr="00326648">
        <w:rPr>
          <w:rFonts w:ascii="Times New Roman" w:hAnsi="Times New Roman" w:cs="Times New Roman"/>
        </w:rPr>
        <w:t>Производство данного вида работ допускается по предварительному уведомлению сил ГПС, других организаций, осуществляющих тушение пожаров</w:t>
      </w:r>
    </w:p>
    <w:p w:rsidR="00326648" w:rsidRPr="00326648" w:rsidRDefault="00326648" w:rsidP="0032664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Pr="00326648">
        <w:rPr>
          <w:rFonts w:ascii="Times New Roman" w:hAnsi="Times New Roman" w:cs="Times New Roman"/>
        </w:rPr>
        <w:t>18 Ремонт сетей водопровода, где отключено более пяти пожарных гидрантов, должен быть произведен, как правило, в течение суток с момента обнаружения неисправности</w:t>
      </w:r>
      <w:proofErr w:type="gramStart"/>
      <w:r w:rsidRPr="00326648">
        <w:rPr>
          <w:rFonts w:ascii="Times New Roman" w:hAnsi="Times New Roman" w:cs="Times New Roman"/>
        </w:rPr>
        <w:t xml:space="preserve"> П</w:t>
      </w:r>
      <w:proofErr w:type="gramEnd"/>
      <w:r w:rsidRPr="00326648">
        <w:rPr>
          <w:rFonts w:ascii="Times New Roman" w:hAnsi="Times New Roman" w:cs="Times New Roman"/>
        </w:rPr>
        <w:t>ри более длительных сроках ремонта организация водопроводного хозяйства, абонент, иная организация, имеющая в собственности, хозяйственном ведении или оперативном управлении</w:t>
      </w:r>
      <w:r w:rsidR="00A23712">
        <w:rPr>
          <w:rFonts w:ascii="Times New Roman" w:hAnsi="Times New Roman" w:cs="Times New Roman"/>
        </w:rPr>
        <w:t xml:space="preserve"> источники ППВ, принимают меры п</w:t>
      </w:r>
      <w:r w:rsidRPr="00326648">
        <w:rPr>
          <w:rFonts w:ascii="Times New Roman" w:hAnsi="Times New Roman" w:cs="Times New Roman"/>
        </w:rPr>
        <w:t xml:space="preserve">о </w:t>
      </w:r>
      <w:r w:rsidRPr="00A23712">
        <w:rPr>
          <w:rStyle w:val="20"/>
          <w:rFonts w:ascii="Times New Roman" w:hAnsi="Times New Roman" w:cs="Times New Roman"/>
          <w:i w:val="0"/>
          <w:sz w:val="24"/>
          <w:szCs w:val="24"/>
        </w:rPr>
        <w:t>обеспечению</w:t>
      </w:r>
      <w:r w:rsidRPr="00A23712">
        <w:rPr>
          <w:rFonts w:ascii="Times New Roman" w:hAnsi="Times New Roman" w:cs="Times New Roman"/>
          <w:i/>
        </w:rPr>
        <w:t xml:space="preserve"> </w:t>
      </w:r>
      <w:r w:rsidRPr="00326648">
        <w:rPr>
          <w:rFonts w:ascii="Times New Roman" w:hAnsi="Times New Roman" w:cs="Times New Roman"/>
        </w:rPr>
        <w:t>территории муниципально</w:t>
      </w:r>
      <w:r w:rsidR="00A23712">
        <w:rPr>
          <w:rFonts w:ascii="Times New Roman" w:hAnsi="Times New Roman" w:cs="Times New Roman"/>
        </w:rPr>
        <w:t>го образования водоснабжением дл</w:t>
      </w:r>
      <w:r w:rsidRPr="00326648">
        <w:rPr>
          <w:rFonts w:ascii="Times New Roman" w:hAnsi="Times New Roman" w:cs="Times New Roman"/>
        </w:rPr>
        <w:t>я целей пожаротушения, о чем должны быть проинформированы силы ГПС, другие организации, осуществляющие тушение пожаров</w:t>
      </w:r>
    </w:p>
    <w:p w:rsidR="00326648" w:rsidRPr="00326648" w:rsidRDefault="00326648" w:rsidP="0032664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Pr="00326648">
        <w:rPr>
          <w:rFonts w:ascii="Times New Roman" w:hAnsi="Times New Roman" w:cs="Times New Roman"/>
        </w:rPr>
        <w:t xml:space="preserve">19. Организация водопроводного хозяйства, абонент, иная </w:t>
      </w:r>
      <w:r w:rsidRPr="00326648">
        <w:rPr>
          <w:rStyle w:val="20"/>
          <w:rFonts w:ascii="Times New Roman" w:hAnsi="Times New Roman" w:cs="Times New Roman"/>
          <w:sz w:val="24"/>
          <w:szCs w:val="24"/>
        </w:rPr>
        <w:t>организация,</w:t>
      </w:r>
      <w:r w:rsidRPr="00326648">
        <w:rPr>
          <w:rFonts w:ascii="Times New Roman" w:hAnsi="Times New Roman" w:cs="Times New Roman"/>
        </w:rPr>
        <w:t xml:space="preserve"> имеющая в собственности, хозяйственном ведении или оперативном управлении источники ППВ. должна уведомлять силы ГПС, другую организацию, осуществляющую тушение пожаров</w:t>
      </w:r>
    </w:p>
    <w:p w:rsidR="00326648" w:rsidRPr="00326648" w:rsidRDefault="00326648" w:rsidP="0032664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Pr="00326648">
        <w:rPr>
          <w:rFonts w:ascii="Times New Roman" w:hAnsi="Times New Roman" w:cs="Times New Roman"/>
        </w:rPr>
        <w:t>о случаях ремонта или замены источников ППВ;</w:t>
      </w:r>
    </w:p>
    <w:p w:rsidR="00326648" w:rsidRPr="00326648" w:rsidRDefault="00326648" w:rsidP="0032664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Pr="00326648">
        <w:rPr>
          <w:rFonts w:ascii="Times New Roman" w:hAnsi="Times New Roman" w:cs="Times New Roman"/>
        </w:rPr>
        <w:t>об окончании ремонта или замены источников ППВ</w:t>
      </w:r>
    </w:p>
    <w:p w:rsidR="00326648" w:rsidRPr="00326648" w:rsidRDefault="00326648" w:rsidP="0032664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20.</w:t>
      </w:r>
      <w:r w:rsidRPr="00326648">
        <w:rPr>
          <w:rFonts w:ascii="Times New Roman" w:hAnsi="Times New Roman" w:cs="Times New Roman"/>
        </w:rPr>
        <w:t xml:space="preserve">По окончании </w:t>
      </w:r>
      <w:r w:rsidR="00A23712">
        <w:rPr>
          <w:rFonts w:ascii="Times New Roman" w:hAnsi="Times New Roman" w:cs="Times New Roman"/>
        </w:rPr>
        <w:t>работ по ремонту источников ПП</w:t>
      </w:r>
      <w:r w:rsidRPr="00326648">
        <w:rPr>
          <w:rFonts w:ascii="Times New Roman" w:hAnsi="Times New Roman" w:cs="Times New Roman"/>
        </w:rPr>
        <w:t>В силы ГПС могут проводить контрольную проверку их состояния.</w:t>
      </w:r>
    </w:p>
    <w:p w:rsidR="00326648" w:rsidRDefault="00326648" w:rsidP="00326648">
      <w:pPr>
        <w:pStyle w:val="a3"/>
      </w:pPr>
      <w:r>
        <w:rPr>
          <w:rFonts w:ascii="Times New Roman" w:hAnsi="Times New Roman" w:cs="Times New Roman"/>
        </w:rPr>
        <w:t xml:space="preserve">              21. </w:t>
      </w:r>
      <w:r w:rsidRPr="00326648">
        <w:rPr>
          <w:rFonts w:ascii="Times New Roman" w:hAnsi="Times New Roman" w:cs="Times New Roman"/>
        </w:rPr>
        <w:t>Работы, связанные с монтажом, ремонтом и обслуживанием источников ППВ, должны выполняться в порядке, установленном федеральным законодательством</w:t>
      </w:r>
      <w:r>
        <w:t>.</w:t>
      </w:r>
    </w:p>
    <w:p w:rsidR="00326648" w:rsidRPr="00326648" w:rsidRDefault="00326648" w:rsidP="00326648"/>
    <w:p w:rsidR="00326648" w:rsidRPr="00A23712" w:rsidRDefault="00326648" w:rsidP="00326648">
      <w:pPr>
        <w:jc w:val="center"/>
        <w:rPr>
          <w:b/>
        </w:rPr>
      </w:pPr>
      <w:r w:rsidRPr="00A23712">
        <w:rPr>
          <w:b/>
        </w:rPr>
        <w:t>V. Учет и проверка источников ППВ.</w:t>
      </w:r>
    </w:p>
    <w:p w:rsidR="00326648" w:rsidRDefault="00326648" w:rsidP="00326648"/>
    <w:p w:rsidR="00326648" w:rsidRPr="00326648" w:rsidRDefault="00326648" w:rsidP="00326648">
      <w:r>
        <w:t xml:space="preserve">               22. </w:t>
      </w:r>
      <w:r w:rsidRPr="00326648">
        <w:t xml:space="preserve">Организации водопроводного хозяйства, абоненты, </w:t>
      </w:r>
      <w:r w:rsidRPr="00326648">
        <w:rPr>
          <w:rStyle w:val="20"/>
          <w:rFonts w:ascii="Times New Roman" w:hAnsi="Times New Roman" w:cs="Times New Roman"/>
          <w:sz w:val="24"/>
          <w:szCs w:val="24"/>
        </w:rPr>
        <w:t>иные</w:t>
      </w:r>
      <w:r w:rsidRPr="00326648">
        <w:t xml:space="preserve"> организации, имеющие в собственности, хозяйственном ведении или оперативном управлении источники ППВ, должны в установленном порядке вести их учет.</w:t>
      </w:r>
    </w:p>
    <w:p w:rsidR="00767D7D" w:rsidRPr="00326648" w:rsidRDefault="00326648" w:rsidP="00326648">
      <w:r>
        <w:t xml:space="preserve">               23. </w:t>
      </w:r>
      <w:proofErr w:type="gramStart"/>
      <w:r w:rsidRPr="00326648">
        <w:t>В целях учета всех источников ППВ, которые могут быть использованы для целей пожаротушения, органы местного самоуправления организуют, а организации водопроводного хозяйства, абоненты, иные организации, имеющие в собственности, хозяйственном ведении или оперативном управлении источники ППВ, совместно с силами ГПС. другими организациями, осуществляющими тушение пожаров, не реже одного раза в пять лет проводят инвентаризацию источников ППВ.</w:t>
      </w:r>
      <w:proofErr w:type="gramEnd"/>
    </w:p>
    <w:p w:rsidR="00767D7D" w:rsidRPr="005C2E92" w:rsidRDefault="00883CDC" w:rsidP="00767D7D">
      <w:pPr>
        <w:pStyle w:val="a3"/>
        <w:rPr>
          <w:rFonts w:ascii="Times New Roman" w:hAnsi="Times New Roman" w:cs="Times New Roman"/>
        </w:rPr>
      </w:pPr>
      <w:r>
        <w:rPr>
          <w:rStyle w:val="0pt"/>
          <w:rFonts w:ascii="Times New Roman" w:eastAsia="Courier New" w:hAnsi="Times New Roman" w:cs="Times New Roman"/>
          <w:sz w:val="24"/>
          <w:szCs w:val="24"/>
        </w:rPr>
        <w:t xml:space="preserve">                24. </w:t>
      </w:r>
      <w:r w:rsidR="00767D7D" w:rsidRPr="005C2E92">
        <w:rPr>
          <w:rStyle w:val="0pt"/>
          <w:rFonts w:ascii="Times New Roman" w:eastAsia="Courier New" w:hAnsi="Times New Roman" w:cs="Times New Roman"/>
          <w:sz w:val="24"/>
          <w:szCs w:val="24"/>
        </w:rPr>
        <w:t xml:space="preserve">В целях постоянного </w:t>
      </w:r>
      <w:proofErr w:type="gramStart"/>
      <w:r w:rsidR="00767D7D" w:rsidRPr="005C2E92">
        <w:rPr>
          <w:rFonts w:ascii="Times New Roman" w:hAnsi="Times New Roman" w:cs="Times New Roman"/>
        </w:rPr>
        <w:t>контроля за</w:t>
      </w:r>
      <w:proofErr w:type="gramEnd"/>
      <w:r w:rsidR="00767D7D" w:rsidRPr="005C2E92">
        <w:rPr>
          <w:rFonts w:ascii="Times New Roman" w:hAnsi="Times New Roman" w:cs="Times New Roman"/>
        </w:rPr>
        <w:t xml:space="preserve"> наличием и состоянием источников ППВ </w:t>
      </w:r>
      <w:r w:rsidR="00767D7D" w:rsidRPr="005C2E92">
        <w:rPr>
          <w:rStyle w:val="0pt"/>
          <w:rFonts w:ascii="Times New Roman" w:eastAsia="Courier New" w:hAnsi="Times New Roman" w:cs="Times New Roman"/>
          <w:sz w:val="24"/>
          <w:szCs w:val="24"/>
        </w:rPr>
        <w:t xml:space="preserve">организации водопроводного </w:t>
      </w:r>
      <w:r w:rsidR="00767D7D" w:rsidRPr="005C2E92">
        <w:rPr>
          <w:rFonts w:ascii="Times New Roman" w:hAnsi="Times New Roman" w:cs="Times New Roman"/>
        </w:rPr>
        <w:t xml:space="preserve">хозяйства, абоненты, иные организации, которые их </w:t>
      </w:r>
      <w:r w:rsidR="00767D7D" w:rsidRPr="005C2E92">
        <w:rPr>
          <w:rStyle w:val="0pt"/>
          <w:rFonts w:ascii="Times New Roman" w:eastAsia="Courier New" w:hAnsi="Times New Roman" w:cs="Times New Roman"/>
          <w:sz w:val="24"/>
          <w:szCs w:val="24"/>
        </w:rPr>
        <w:t xml:space="preserve">содержат и эксплуатируют, </w:t>
      </w:r>
      <w:r w:rsidR="00767D7D" w:rsidRPr="005C2E92">
        <w:rPr>
          <w:rFonts w:ascii="Times New Roman" w:hAnsi="Times New Roman" w:cs="Times New Roman"/>
        </w:rPr>
        <w:t>должны осуществлять их проверки и испытание.</w:t>
      </w:r>
    </w:p>
    <w:p w:rsidR="00883CDC" w:rsidRDefault="00883CDC" w:rsidP="00767D7D">
      <w:pPr>
        <w:pStyle w:val="a3"/>
        <w:rPr>
          <w:rFonts w:ascii="Times New Roman" w:hAnsi="Times New Roman" w:cs="Times New Roman"/>
        </w:rPr>
      </w:pPr>
      <w:r>
        <w:rPr>
          <w:rStyle w:val="0pt"/>
          <w:rFonts w:ascii="Times New Roman" w:eastAsia="Courier New" w:hAnsi="Times New Roman" w:cs="Times New Roman"/>
          <w:sz w:val="24"/>
          <w:szCs w:val="24"/>
        </w:rPr>
        <w:t xml:space="preserve">              </w:t>
      </w:r>
      <w:r w:rsidR="00767D7D" w:rsidRPr="005C2E92">
        <w:rPr>
          <w:rStyle w:val="0pt"/>
          <w:rFonts w:ascii="Times New Roman" w:eastAsia="Courier New" w:hAnsi="Times New Roman" w:cs="Times New Roman"/>
          <w:sz w:val="24"/>
          <w:szCs w:val="24"/>
        </w:rPr>
        <w:t xml:space="preserve">Наличие и состояние </w:t>
      </w:r>
      <w:r w:rsidR="00767D7D" w:rsidRPr="005C2E92">
        <w:rPr>
          <w:rFonts w:ascii="Times New Roman" w:hAnsi="Times New Roman" w:cs="Times New Roman"/>
        </w:rPr>
        <w:t xml:space="preserve">источников ППВ проверяется не менее двух раз в год </w:t>
      </w:r>
      <w:r w:rsidR="00767D7D" w:rsidRPr="005C2E92">
        <w:rPr>
          <w:rStyle w:val="0pt"/>
          <w:rFonts w:ascii="Times New Roman" w:eastAsia="Courier New" w:hAnsi="Times New Roman" w:cs="Times New Roman"/>
          <w:sz w:val="24"/>
          <w:szCs w:val="24"/>
        </w:rPr>
        <w:t xml:space="preserve">представителями организации </w:t>
      </w:r>
      <w:r w:rsidR="00767D7D" w:rsidRPr="005C2E92">
        <w:rPr>
          <w:rFonts w:ascii="Times New Roman" w:hAnsi="Times New Roman" w:cs="Times New Roman"/>
        </w:rPr>
        <w:t xml:space="preserve">водопроводного хозяйства, абонента, иной организации, </w:t>
      </w:r>
      <w:r>
        <w:rPr>
          <w:rStyle w:val="0pt"/>
          <w:rFonts w:ascii="Times New Roman" w:eastAsia="Courier New" w:hAnsi="Times New Roman" w:cs="Times New Roman"/>
          <w:sz w:val="24"/>
          <w:szCs w:val="24"/>
        </w:rPr>
        <w:t>имеющей и</w:t>
      </w:r>
      <w:r w:rsidR="00767D7D" w:rsidRPr="005C2E92">
        <w:rPr>
          <w:rStyle w:val="0pt"/>
          <w:rFonts w:ascii="Times New Roman" w:eastAsia="Courier New" w:hAnsi="Times New Roman" w:cs="Times New Roman"/>
          <w:sz w:val="24"/>
          <w:szCs w:val="24"/>
        </w:rPr>
        <w:t xml:space="preserve">х в собственности, </w:t>
      </w:r>
      <w:r w:rsidR="00767D7D" w:rsidRPr="005C2E92">
        <w:rPr>
          <w:rFonts w:ascii="Times New Roman" w:hAnsi="Times New Roman" w:cs="Times New Roman"/>
        </w:rPr>
        <w:t xml:space="preserve">хозяйственном ведении или оперативном управлении </w:t>
      </w:r>
    </w:p>
    <w:p w:rsidR="00767D7D" w:rsidRPr="005C2E92" w:rsidRDefault="00883CDC" w:rsidP="00767D7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767D7D" w:rsidRPr="005C2E92">
        <w:rPr>
          <w:rStyle w:val="0pt"/>
          <w:rFonts w:ascii="Times New Roman" w:eastAsia="Courier New" w:hAnsi="Times New Roman" w:cs="Times New Roman"/>
          <w:sz w:val="24"/>
          <w:szCs w:val="24"/>
        </w:rPr>
        <w:t xml:space="preserve">Проверки производятся </w:t>
      </w:r>
      <w:r w:rsidR="00767D7D" w:rsidRPr="005C2E92">
        <w:rPr>
          <w:rFonts w:ascii="Times New Roman" w:hAnsi="Times New Roman" w:cs="Times New Roman"/>
        </w:rPr>
        <w:t xml:space="preserve">в весенний и осенний периоды при устойчивых плюсовых </w:t>
      </w:r>
      <w:r w:rsidR="00767D7D" w:rsidRPr="005C2E92">
        <w:rPr>
          <w:rStyle w:val="0pt"/>
          <w:rFonts w:ascii="Times New Roman" w:eastAsia="Courier New" w:hAnsi="Times New Roman" w:cs="Times New Roman"/>
          <w:sz w:val="24"/>
          <w:szCs w:val="24"/>
        </w:rPr>
        <w:t xml:space="preserve">температурах воздуха в </w:t>
      </w:r>
      <w:r w:rsidR="00767D7D" w:rsidRPr="005C2E92">
        <w:rPr>
          <w:rFonts w:ascii="Times New Roman" w:hAnsi="Times New Roman" w:cs="Times New Roman"/>
        </w:rPr>
        <w:t>ночное время</w:t>
      </w:r>
    </w:p>
    <w:p w:rsidR="00767D7D" w:rsidRPr="005C2E92" w:rsidRDefault="00883CDC" w:rsidP="00767D7D">
      <w:pPr>
        <w:pStyle w:val="a3"/>
        <w:rPr>
          <w:rFonts w:ascii="Times New Roman" w:hAnsi="Times New Roman" w:cs="Times New Roman"/>
        </w:rPr>
      </w:pPr>
      <w:r>
        <w:rPr>
          <w:rStyle w:val="0pt"/>
          <w:rFonts w:ascii="Times New Roman" w:eastAsia="Courier New" w:hAnsi="Times New Roman" w:cs="Times New Roman"/>
          <w:sz w:val="24"/>
          <w:szCs w:val="24"/>
        </w:rPr>
        <w:t xml:space="preserve">            25. </w:t>
      </w:r>
      <w:r w:rsidR="00767D7D" w:rsidRPr="005C2E92">
        <w:rPr>
          <w:rStyle w:val="0pt"/>
          <w:rFonts w:ascii="Times New Roman" w:eastAsia="Courier New" w:hAnsi="Times New Roman" w:cs="Times New Roman"/>
          <w:sz w:val="24"/>
          <w:szCs w:val="24"/>
        </w:rPr>
        <w:t xml:space="preserve">Организации </w:t>
      </w:r>
      <w:r w:rsidR="00767D7D" w:rsidRPr="005C2E92">
        <w:rPr>
          <w:rFonts w:ascii="Times New Roman" w:hAnsi="Times New Roman" w:cs="Times New Roman"/>
        </w:rPr>
        <w:t xml:space="preserve">водопроводного хозяйства, абоненты, иные организации, </w:t>
      </w:r>
      <w:r w:rsidR="00767D7D" w:rsidRPr="005C2E92">
        <w:rPr>
          <w:rStyle w:val="0pt"/>
          <w:rFonts w:ascii="Times New Roman" w:eastAsia="Courier New" w:hAnsi="Times New Roman" w:cs="Times New Roman"/>
          <w:sz w:val="24"/>
          <w:szCs w:val="24"/>
        </w:rPr>
        <w:t xml:space="preserve">имеющие в собственности, </w:t>
      </w:r>
      <w:r w:rsidR="00767D7D" w:rsidRPr="005C2E92">
        <w:rPr>
          <w:rFonts w:ascii="Times New Roman" w:hAnsi="Times New Roman" w:cs="Times New Roman"/>
        </w:rPr>
        <w:t xml:space="preserve">хозяйственном ведении или оперативном управлении </w:t>
      </w:r>
      <w:r w:rsidR="00767D7D" w:rsidRPr="005C2E92">
        <w:rPr>
          <w:rStyle w:val="0pt"/>
          <w:rFonts w:ascii="Times New Roman" w:eastAsia="Courier New" w:hAnsi="Times New Roman" w:cs="Times New Roman"/>
          <w:sz w:val="24"/>
          <w:szCs w:val="24"/>
        </w:rPr>
        <w:t xml:space="preserve">источники ППВ, заводят на </w:t>
      </w:r>
      <w:r w:rsidR="00767D7D" w:rsidRPr="005C2E92">
        <w:rPr>
          <w:rFonts w:ascii="Times New Roman" w:hAnsi="Times New Roman" w:cs="Times New Roman"/>
        </w:rPr>
        <w:t xml:space="preserve">них учетные карточки, в которых указывают их номер, </w:t>
      </w:r>
      <w:r w:rsidR="00767D7D" w:rsidRPr="005C2E92">
        <w:rPr>
          <w:rStyle w:val="0pt"/>
          <w:rFonts w:ascii="Times New Roman" w:eastAsia="Courier New" w:hAnsi="Times New Roman" w:cs="Times New Roman"/>
          <w:sz w:val="24"/>
          <w:szCs w:val="24"/>
        </w:rPr>
        <w:t xml:space="preserve">адрес, дату установки, </w:t>
      </w:r>
      <w:r w:rsidR="00767D7D" w:rsidRPr="005C2E92">
        <w:rPr>
          <w:rFonts w:ascii="Times New Roman" w:hAnsi="Times New Roman" w:cs="Times New Roman"/>
        </w:rPr>
        <w:t xml:space="preserve">технические характеристики и все виды </w:t>
      </w:r>
      <w:r w:rsidR="00767D7D" w:rsidRPr="005C2E92">
        <w:rPr>
          <w:rStyle w:val="4"/>
          <w:rFonts w:ascii="Times New Roman" w:eastAsia="Courier New" w:hAnsi="Times New Roman" w:cs="Times New Roman"/>
          <w:sz w:val="24"/>
          <w:szCs w:val="24"/>
        </w:rPr>
        <w:t>произведенных</w:t>
      </w:r>
      <w:r w:rsidR="00767D7D" w:rsidRPr="005C2E92">
        <w:rPr>
          <w:rFonts w:ascii="Times New Roman" w:hAnsi="Times New Roman" w:cs="Times New Roman"/>
        </w:rPr>
        <w:t xml:space="preserve"> работ по </w:t>
      </w:r>
      <w:r w:rsidR="00767D7D" w:rsidRPr="005C2E92">
        <w:rPr>
          <w:rStyle w:val="0pt"/>
          <w:rFonts w:ascii="Times New Roman" w:eastAsia="Courier New" w:hAnsi="Times New Roman" w:cs="Times New Roman"/>
          <w:sz w:val="24"/>
          <w:szCs w:val="24"/>
        </w:rPr>
        <w:t>их обслуживанию.</w:t>
      </w:r>
    </w:p>
    <w:p w:rsidR="00D90D0A" w:rsidRPr="00D90D0A" w:rsidRDefault="00883CDC" w:rsidP="00A23712">
      <w:pPr>
        <w:pStyle w:val="a3"/>
        <w:rPr>
          <w:rFonts w:ascii="Times New Roman" w:hAnsi="Times New Roman" w:cs="Times New Roman"/>
        </w:rPr>
      </w:pPr>
      <w:r>
        <w:rPr>
          <w:rStyle w:val="0pt"/>
          <w:rFonts w:ascii="Times New Roman" w:eastAsia="Courier New" w:hAnsi="Times New Roman" w:cs="Times New Roman"/>
          <w:sz w:val="24"/>
          <w:szCs w:val="24"/>
        </w:rPr>
        <w:t xml:space="preserve">            26. </w:t>
      </w:r>
      <w:r w:rsidR="00767D7D" w:rsidRPr="005C2E92">
        <w:rPr>
          <w:rStyle w:val="0pt"/>
          <w:rFonts w:ascii="Times New Roman" w:eastAsia="Courier New" w:hAnsi="Times New Roman" w:cs="Times New Roman"/>
          <w:sz w:val="24"/>
          <w:szCs w:val="24"/>
        </w:rPr>
        <w:t xml:space="preserve">Силы ГПС и </w:t>
      </w:r>
      <w:r w:rsidR="00767D7D" w:rsidRPr="005C2E92">
        <w:rPr>
          <w:rFonts w:ascii="Times New Roman" w:hAnsi="Times New Roman" w:cs="Times New Roman"/>
        </w:rPr>
        <w:t xml:space="preserve">другие организации, осуществляющие тушение пожаров, в </w:t>
      </w:r>
      <w:r w:rsidR="00767D7D" w:rsidRPr="005C2E92">
        <w:rPr>
          <w:rStyle w:val="0pt"/>
          <w:rFonts w:ascii="Times New Roman" w:eastAsia="Courier New" w:hAnsi="Times New Roman" w:cs="Times New Roman"/>
          <w:sz w:val="24"/>
          <w:szCs w:val="24"/>
        </w:rPr>
        <w:t xml:space="preserve">соответствии с соглашениями </w:t>
      </w:r>
      <w:r w:rsidR="00767D7D" w:rsidRPr="005C2E92">
        <w:rPr>
          <w:rFonts w:ascii="Times New Roman" w:hAnsi="Times New Roman" w:cs="Times New Roman"/>
        </w:rPr>
        <w:t xml:space="preserve">имеют право проверок состояния источников </w:t>
      </w:r>
      <w:r w:rsidR="00767D7D" w:rsidRPr="005C2E92">
        <w:rPr>
          <w:rStyle w:val="0pt"/>
          <w:rFonts w:ascii="Times New Roman" w:eastAsia="Courier New" w:hAnsi="Times New Roman" w:cs="Times New Roman"/>
          <w:sz w:val="24"/>
          <w:szCs w:val="24"/>
        </w:rPr>
        <w:t>ПП8.</w:t>
      </w:r>
    </w:p>
    <w:p w:rsidR="00883CDC" w:rsidRDefault="00A23712" w:rsidP="00767D7D">
      <w:pPr>
        <w:pStyle w:val="a3"/>
        <w:rPr>
          <w:rFonts w:ascii="Times New Roman" w:hAnsi="Times New Roman" w:cs="Times New Roman"/>
        </w:rPr>
      </w:pPr>
      <w:r>
        <w:rPr>
          <w:rStyle w:val="0pt"/>
          <w:rFonts w:ascii="Times New Roman" w:eastAsia="Courier New" w:hAnsi="Times New Roman" w:cs="Times New Roman"/>
          <w:sz w:val="24"/>
          <w:szCs w:val="24"/>
        </w:rPr>
        <w:t xml:space="preserve">           </w:t>
      </w:r>
      <w:r w:rsidR="00883CDC">
        <w:rPr>
          <w:rStyle w:val="0pt"/>
          <w:rFonts w:ascii="Times New Roman" w:eastAsia="Courier New" w:hAnsi="Times New Roman" w:cs="Times New Roman"/>
          <w:sz w:val="24"/>
          <w:szCs w:val="24"/>
        </w:rPr>
        <w:t xml:space="preserve"> 27. </w:t>
      </w:r>
      <w:r w:rsidR="00767D7D" w:rsidRPr="005C2E92">
        <w:rPr>
          <w:rStyle w:val="0pt"/>
          <w:rFonts w:ascii="Times New Roman" w:eastAsia="Courier New" w:hAnsi="Times New Roman" w:cs="Times New Roman"/>
          <w:sz w:val="24"/>
          <w:szCs w:val="24"/>
        </w:rPr>
        <w:t xml:space="preserve">При проверке </w:t>
      </w:r>
      <w:r w:rsidR="00767D7D" w:rsidRPr="005C2E92">
        <w:rPr>
          <w:rFonts w:ascii="Times New Roman" w:hAnsi="Times New Roman" w:cs="Times New Roman"/>
        </w:rPr>
        <w:t>пожарных гидрантов устанавливается</w:t>
      </w:r>
      <w:r w:rsidR="00883CDC">
        <w:rPr>
          <w:rFonts w:ascii="Times New Roman" w:hAnsi="Times New Roman" w:cs="Times New Roman"/>
        </w:rPr>
        <w:t xml:space="preserve"> </w:t>
      </w:r>
    </w:p>
    <w:p w:rsidR="00767D7D" w:rsidRPr="005C2E92" w:rsidRDefault="00883CDC" w:rsidP="00767D7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Style w:val="0pt"/>
          <w:rFonts w:ascii="Times New Roman" w:eastAsia="Courier New" w:hAnsi="Times New Roman" w:cs="Times New Roman"/>
          <w:sz w:val="24"/>
          <w:szCs w:val="24"/>
        </w:rPr>
        <w:t xml:space="preserve">очищенность </w:t>
      </w:r>
      <w:r w:rsidR="00767D7D" w:rsidRPr="005C2E92">
        <w:rPr>
          <w:rStyle w:val="0pt"/>
          <w:rFonts w:ascii="Times New Roman" w:eastAsia="Courier New" w:hAnsi="Times New Roman" w:cs="Times New Roman"/>
          <w:sz w:val="24"/>
          <w:szCs w:val="24"/>
        </w:rPr>
        <w:t xml:space="preserve"> от грязи, </w:t>
      </w:r>
      <w:r w:rsidR="00767D7D" w:rsidRPr="005C2E92">
        <w:rPr>
          <w:rFonts w:ascii="Times New Roman" w:hAnsi="Times New Roman" w:cs="Times New Roman"/>
        </w:rPr>
        <w:t xml:space="preserve">льда снега крышки колодца, а также наличие крышки </w:t>
      </w:r>
      <w:r>
        <w:rPr>
          <w:rStyle w:val="0pt"/>
          <w:rFonts w:ascii="Times New Roman" w:eastAsia="Courier New" w:hAnsi="Times New Roman" w:cs="Times New Roman"/>
          <w:sz w:val="24"/>
          <w:szCs w:val="24"/>
        </w:rPr>
        <w:t xml:space="preserve">гидранта  и ее </w:t>
      </w:r>
      <w:r>
        <w:rPr>
          <w:rStyle w:val="0pt"/>
          <w:rFonts w:ascii="Times New Roman" w:eastAsia="Courier New" w:hAnsi="Times New Roman" w:cs="Times New Roman"/>
          <w:sz w:val="24"/>
          <w:szCs w:val="24"/>
        </w:rPr>
        <w:lastRenderedPageBreak/>
        <w:t xml:space="preserve">утепленность </w:t>
      </w:r>
      <w:r w:rsidR="00767D7D" w:rsidRPr="005C2E92">
        <w:rPr>
          <w:rStyle w:val="0pt"/>
          <w:rFonts w:ascii="Times New Roman" w:eastAsia="Courier New" w:hAnsi="Times New Roman" w:cs="Times New Roman"/>
          <w:sz w:val="24"/>
          <w:szCs w:val="24"/>
        </w:rPr>
        <w:t xml:space="preserve"> </w:t>
      </w:r>
      <w:r w:rsidR="00767D7D" w:rsidRPr="005C2E92">
        <w:rPr>
          <w:rFonts w:ascii="Times New Roman" w:hAnsi="Times New Roman" w:cs="Times New Roman"/>
        </w:rPr>
        <w:t>при эксплуатации в условиях пониженных температур.</w:t>
      </w:r>
    </w:p>
    <w:p w:rsidR="00767D7D" w:rsidRPr="005C2E92" w:rsidRDefault="00883CDC" w:rsidP="00767D7D">
      <w:pPr>
        <w:pStyle w:val="a3"/>
        <w:rPr>
          <w:rFonts w:ascii="Times New Roman" w:hAnsi="Times New Roman" w:cs="Times New Roman"/>
        </w:rPr>
      </w:pPr>
      <w:r>
        <w:rPr>
          <w:rStyle w:val="0pt"/>
          <w:rFonts w:ascii="Times New Roman" w:eastAsia="Courier New" w:hAnsi="Times New Roman" w:cs="Times New Roman"/>
          <w:sz w:val="24"/>
          <w:szCs w:val="24"/>
        </w:rPr>
        <w:t xml:space="preserve">- </w:t>
      </w:r>
      <w:r w:rsidR="00767D7D" w:rsidRPr="005C2E92">
        <w:rPr>
          <w:rStyle w:val="0pt"/>
          <w:rFonts w:ascii="Times New Roman" w:eastAsia="Courier New" w:hAnsi="Times New Roman" w:cs="Times New Roman"/>
          <w:sz w:val="24"/>
          <w:szCs w:val="24"/>
        </w:rPr>
        <w:t xml:space="preserve">наличие на видном </w:t>
      </w:r>
      <w:r w:rsidR="00767D7D" w:rsidRPr="005C2E92">
        <w:rPr>
          <w:rFonts w:ascii="Times New Roman" w:hAnsi="Times New Roman" w:cs="Times New Roman"/>
        </w:rPr>
        <w:t xml:space="preserve">месте указателя гидранта и его освещенность в темное время </w:t>
      </w:r>
      <w:r w:rsidR="00767D7D" w:rsidRPr="005C2E92">
        <w:rPr>
          <w:rStyle w:val="0pt"/>
          <w:rFonts w:ascii="Times New Roman" w:eastAsia="Courier New" w:hAnsi="Times New Roman" w:cs="Times New Roman"/>
          <w:sz w:val="24"/>
          <w:szCs w:val="24"/>
        </w:rPr>
        <w:t>суток;</w:t>
      </w:r>
    </w:p>
    <w:p w:rsidR="00883CDC" w:rsidRDefault="00883CDC" w:rsidP="00767D7D">
      <w:pPr>
        <w:pStyle w:val="a3"/>
        <w:rPr>
          <w:rFonts w:ascii="Times New Roman" w:hAnsi="Times New Roman" w:cs="Times New Roman"/>
        </w:rPr>
      </w:pPr>
      <w:r>
        <w:rPr>
          <w:rStyle w:val="0pt"/>
          <w:rFonts w:ascii="Times New Roman" w:eastAsia="Courier New" w:hAnsi="Times New Roman" w:cs="Times New Roman"/>
          <w:sz w:val="24"/>
          <w:szCs w:val="24"/>
        </w:rPr>
        <w:t xml:space="preserve">- </w:t>
      </w:r>
      <w:r w:rsidR="00767D7D" w:rsidRPr="005C2E92">
        <w:rPr>
          <w:rStyle w:val="0pt"/>
          <w:rFonts w:ascii="Times New Roman" w:eastAsia="Courier New" w:hAnsi="Times New Roman" w:cs="Times New Roman"/>
          <w:sz w:val="24"/>
          <w:szCs w:val="24"/>
        </w:rPr>
        <w:t xml:space="preserve">возможность </w:t>
      </w:r>
      <w:r w:rsidR="00767D7D" w:rsidRPr="00883CDC">
        <w:rPr>
          <w:rStyle w:val="4"/>
          <w:rFonts w:ascii="Times New Roman" w:eastAsia="Courier New" w:hAnsi="Times New Roman" w:cs="Times New Roman"/>
          <w:i w:val="0"/>
          <w:sz w:val="24"/>
          <w:szCs w:val="24"/>
        </w:rPr>
        <w:t>беспрепятственного</w:t>
      </w:r>
      <w:r>
        <w:rPr>
          <w:rFonts w:ascii="Times New Roman" w:hAnsi="Times New Roman" w:cs="Times New Roman"/>
        </w:rPr>
        <w:t xml:space="preserve"> подъезда к гид</w:t>
      </w:r>
      <w:r w:rsidR="00767D7D" w:rsidRPr="005C2E92">
        <w:rPr>
          <w:rFonts w:ascii="Times New Roman" w:hAnsi="Times New Roman" w:cs="Times New Roman"/>
        </w:rPr>
        <w:t xml:space="preserve">ранту: </w:t>
      </w:r>
    </w:p>
    <w:p w:rsidR="00883CDC" w:rsidRDefault="00883CDC" w:rsidP="00767D7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767D7D" w:rsidRPr="005C2E92">
        <w:rPr>
          <w:rStyle w:val="0pt"/>
          <w:rFonts w:ascii="Times New Roman" w:eastAsia="Courier New" w:hAnsi="Times New Roman" w:cs="Times New Roman"/>
          <w:sz w:val="24"/>
          <w:szCs w:val="24"/>
        </w:rPr>
        <w:t xml:space="preserve">герметичность и смазка </w:t>
      </w:r>
      <w:proofErr w:type="gramStart"/>
      <w:r w:rsidR="00767D7D" w:rsidRPr="005C2E92">
        <w:rPr>
          <w:rFonts w:ascii="Times New Roman" w:hAnsi="Times New Roman" w:cs="Times New Roman"/>
        </w:rPr>
        <w:t>резьбовою</w:t>
      </w:r>
      <w:proofErr w:type="gramEnd"/>
      <w:r w:rsidR="00767D7D" w:rsidRPr="005C2E92">
        <w:rPr>
          <w:rFonts w:ascii="Times New Roman" w:hAnsi="Times New Roman" w:cs="Times New Roman"/>
        </w:rPr>
        <w:t xml:space="preserve"> соединения и стояка: </w:t>
      </w:r>
    </w:p>
    <w:p w:rsidR="00767D7D" w:rsidRPr="005C2E92" w:rsidRDefault="00883CDC" w:rsidP="00767D7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767D7D" w:rsidRPr="005C2E92">
        <w:rPr>
          <w:rStyle w:val="0pt"/>
          <w:rFonts w:ascii="Times New Roman" w:eastAsia="Courier New" w:hAnsi="Times New Roman" w:cs="Times New Roman"/>
          <w:sz w:val="24"/>
          <w:szCs w:val="24"/>
        </w:rPr>
        <w:t xml:space="preserve">герметичность колодца </w:t>
      </w:r>
      <w:r w:rsidR="00767D7D" w:rsidRPr="005C2E92">
        <w:rPr>
          <w:rFonts w:ascii="Times New Roman" w:hAnsi="Times New Roman" w:cs="Times New Roman"/>
        </w:rPr>
        <w:t xml:space="preserve">от проникновения грунтовых вод; </w:t>
      </w:r>
      <w:r w:rsidR="00767D7D" w:rsidRPr="005C2E92">
        <w:rPr>
          <w:rStyle w:val="0pt"/>
          <w:rFonts w:ascii="Times New Roman" w:eastAsia="Courier New" w:hAnsi="Times New Roman" w:cs="Times New Roman"/>
          <w:sz w:val="24"/>
          <w:szCs w:val="24"/>
        </w:rPr>
        <w:t xml:space="preserve">работа сливного </w:t>
      </w:r>
      <w:r w:rsidR="00767D7D" w:rsidRPr="005C2E92">
        <w:rPr>
          <w:rFonts w:ascii="Times New Roman" w:hAnsi="Times New Roman" w:cs="Times New Roman"/>
        </w:rPr>
        <w:t>устройства</w:t>
      </w:r>
    </w:p>
    <w:p w:rsidR="00767D7D" w:rsidRPr="005C2E92" w:rsidRDefault="00883CDC" w:rsidP="00767D7D">
      <w:pPr>
        <w:pStyle w:val="a3"/>
        <w:rPr>
          <w:rFonts w:ascii="Times New Roman" w:hAnsi="Times New Roman" w:cs="Times New Roman"/>
        </w:rPr>
      </w:pPr>
      <w:r>
        <w:rPr>
          <w:rStyle w:val="0pt"/>
          <w:rFonts w:ascii="Times New Roman" w:eastAsia="Courier New" w:hAnsi="Times New Roman" w:cs="Times New Roman"/>
          <w:sz w:val="24"/>
          <w:szCs w:val="24"/>
        </w:rPr>
        <w:t xml:space="preserve">             </w:t>
      </w:r>
      <w:r w:rsidR="00767D7D" w:rsidRPr="005C2E92">
        <w:rPr>
          <w:rStyle w:val="0pt"/>
          <w:rFonts w:ascii="Times New Roman" w:eastAsia="Courier New" w:hAnsi="Times New Roman" w:cs="Times New Roman"/>
          <w:sz w:val="24"/>
          <w:szCs w:val="24"/>
        </w:rPr>
        <w:t xml:space="preserve">При проверке пожарных </w:t>
      </w:r>
      <w:r>
        <w:rPr>
          <w:rFonts w:ascii="Times New Roman" w:hAnsi="Times New Roman" w:cs="Times New Roman"/>
        </w:rPr>
        <w:t>гидрантов</w:t>
      </w:r>
      <w:r w:rsidR="00767D7D" w:rsidRPr="005C2E92">
        <w:rPr>
          <w:rFonts w:ascii="Times New Roman" w:hAnsi="Times New Roman" w:cs="Times New Roman"/>
        </w:rPr>
        <w:t xml:space="preserve"> силами ГПС и другими организациями, </w:t>
      </w:r>
      <w:r w:rsidR="00767D7D" w:rsidRPr="005C2E92">
        <w:rPr>
          <w:rStyle w:val="0pt"/>
          <w:rFonts w:ascii="Times New Roman" w:eastAsia="Courier New" w:hAnsi="Times New Roman" w:cs="Times New Roman"/>
          <w:sz w:val="24"/>
          <w:szCs w:val="24"/>
        </w:rPr>
        <w:t xml:space="preserve">осуществляющими тушение </w:t>
      </w:r>
      <w:r w:rsidR="00767D7D" w:rsidRPr="005C2E92">
        <w:rPr>
          <w:rFonts w:ascii="Times New Roman" w:hAnsi="Times New Roman" w:cs="Times New Roman"/>
        </w:rPr>
        <w:t xml:space="preserve">пожаров, может проверяться их работоспособность путем </w:t>
      </w:r>
      <w:r w:rsidR="00767D7D" w:rsidRPr="005C2E92">
        <w:rPr>
          <w:rStyle w:val="0pt"/>
          <w:rFonts w:ascii="Times New Roman" w:eastAsia="Courier New" w:hAnsi="Times New Roman" w:cs="Times New Roman"/>
          <w:sz w:val="24"/>
          <w:szCs w:val="24"/>
        </w:rPr>
        <w:t>пуска воды.</w:t>
      </w:r>
    </w:p>
    <w:p w:rsidR="00767D7D" w:rsidRPr="005C2E92" w:rsidRDefault="00795AC5" w:rsidP="00767D7D">
      <w:pPr>
        <w:pStyle w:val="a3"/>
        <w:rPr>
          <w:rFonts w:ascii="Times New Roman" w:hAnsi="Times New Roman" w:cs="Times New Roman"/>
        </w:rPr>
      </w:pPr>
      <w:r>
        <w:rPr>
          <w:rStyle w:val="0pt"/>
          <w:rFonts w:ascii="Times New Roman" w:eastAsia="Courier New" w:hAnsi="Times New Roman" w:cs="Times New Roman"/>
          <w:sz w:val="24"/>
          <w:szCs w:val="24"/>
        </w:rPr>
        <w:t xml:space="preserve">              </w:t>
      </w:r>
      <w:r w:rsidR="00767D7D" w:rsidRPr="005C2E92">
        <w:rPr>
          <w:rStyle w:val="0pt"/>
          <w:rFonts w:ascii="Times New Roman" w:eastAsia="Courier New" w:hAnsi="Times New Roman" w:cs="Times New Roman"/>
          <w:sz w:val="24"/>
          <w:szCs w:val="24"/>
        </w:rPr>
        <w:t xml:space="preserve">Проверка пожарных </w:t>
      </w:r>
      <w:r>
        <w:rPr>
          <w:rFonts w:ascii="Times New Roman" w:hAnsi="Times New Roman" w:cs="Times New Roman"/>
        </w:rPr>
        <w:t>гидрантов дол</w:t>
      </w:r>
      <w:r w:rsidR="00767D7D" w:rsidRPr="005C2E92">
        <w:rPr>
          <w:rFonts w:ascii="Times New Roman" w:hAnsi="Times New Roman" w:cs="Times New Roman"/>
        </w:rPr>
        <w:t xml:space="preserve">жна проводиться при выполнении условий, </w:t>
      </w:r>
      <w:r w:rsidR="00767D7D" w:rsidRPr="005C2E92">
        <w:rPr>
          <w:rStyle w:val="0pt"/>
          <w:rFonts w:ascii="Times New Roman" w:eastAsia="Courier New" w:hAnsi="Times New Roman" w:cs="Times New Roman"/>
          <w:sz w:val="24"/>
          <w:szCs w:val="24"/>
        </w:rPr>
        <w:t xml:space="preserve">опробование </w:t>
      </w:r>
      <w:r w:rsidR="00767D7D" w:rsidRPr="005C2E92">
        <w:rPr>
          <w:rFonts w:ascii="Times New Roman" w:hAnsi="Times New Roman" w:cs="Times New Roman"/>
        </w:rPr>
        <w:t xml:space="preserve">гидрантов с пуском поды разрешается только при плюсовых </w:t>
      </w:r>
      <w:r w:rsidR="00767D7D" w:rsidRPr="005C2E92">
        <w:rPr>
          <w:rStyle w:val="0pt"/>
          <w:rFonts w:ascii="Times New Roman" w:eastAsia="Courier New" w:hAnsi="Times New Roman" w:cs="Times New Roman"/>
          <w:sz w:val="24"/>
          <w:szCs w:val="24"/>
        </w:rPr>
        <w:t xml:space="preserve">температурах наружного </w:t>
      </w:r>
      <w:r w:rsidR="00767D7D" w:rsidRPr="005C2E92">
        <w:rPr>
          <w:rFonts w:ascii="Times New Roman" w:hAnsi="Times New Roman" w:cs="Times New Roman"/>
        </w:rPr>
        <w:t>воздуха;</w:t>
      </w:r>
    </w:p>
    <w:p w:rsidR="00767D7D" w:rsidRPr="005C2E92" w:rsidRDefault="00795AC5" w:rsidP="00767D7D">
      <w:pPr>
        <w:pStyle w:val="a3"/>
        <w:rPr>
          <w:rFonts w:ascii="Times New Roman" w:hAnsi="Times New Roman" w:cs="Times New Roman"/>
        </w:rPr>
      </w:pPr>
      <w:r>
        <w:rPr>
          <w:rStyle w:val="0pt"/>
          <w:rFonts w:ascii="Times New Roman" w:eastAsia="Courier New" w:hAnsi="Times New Roman" w:cs="Times New Roman"/>
          <w:sz w:val="24"/>
          <w:szCs w:val="24"/>
        </w:rPr>
        <w:t xml:space="preserve">              </w:t>
      </w:r>
      <w:r w:rsidR="00767D7D" w:rsidRPr="005C2E92">
        <w:rPr>
          <w:rStyle w:val="0pt"/>
          <w:rFonts w:ascii="Times New Roman" w:eastAsia="Courier New" w:hAnsi="Times New Roman" w:cs="Times New Roman"/>
          <w:sz w:val="24"/>
          <w:szCs w:val="24"/>
        </w:rPr>
        <w:t xml:space="preserve">при отрицательных </w:t>
      </w:r>
      <w:r w:rsidR="00767D7D" w:rsidRPr="005C2E92">
        <w:rPr>
          <w:rFonts w:ascii="Times New Roman" w:hAnsi="Times New Roman" w:cs="Times New Roman"/>
        </w:rPr>
        <w:t xml:space="preserve">температурах от 0 </w:t>
      </w:r>
      <w:proofErr w:type="gramStart"/>
      <w:r w:rsidR="00767D7D" w:rsidRPr="005C2E92">
        <w:rPr>
          <w:rFonts w:ascii="Times New Roman" w:hAnsi="Times New Roman" w:cs="Times New Roman"/>
        </w:rPr>
        <w:t>до</w:t>
      </w:r>
      <w:proofErr w:type="gramEnd"/>
      <w:r w:rsidR="00767D7D" w:rsidRPr="005C2E92">
        <w:rPr>
          <w:rFonts w:ascii="Times New Roman" w:hAnsi="Times New Roman" w:cs="Times New Roman"/>
        </w:rPr>
        <w:t xml:space="preserve"> </w:t>
      </w:r>
      <w:proofErr w:type="gramStart"/>
      <w:r w:rsidR="00767D7D" w:rsidRPr="005C2E92">
        <w:rPr>
          <w:rFonts w:ascii="Times New Roman" w:hAnsi="Times New Roman" w:cs="Times New Roman"/>
        </w:rPr>
        <w:t>минус</w:t>
      </w:r>
      <w:proofErr w:type="gramEnd"/>
      <w:r w:rsidR="00767D7D" w:rsidRPr="005C2E92">
        <w:rPr>
          <w:rFonts w:ascii="Times New Roman" w:hAnsi="Times New Roman" w:cs="Times New Roman"/>
        </w:rPr>
        <w:t xml:space="preserve"> 15 градусов допускается только </w:t>
      </w:r>
      <w:r w:rsidR="00767D7D" w:rsidRPr="005C2E92">
        <w:rPr>
          <w:rStyle w:val="0pt"/>
          <w:rFonts w:ascii="Times New Roman" w:eastAsia="Courier New" w:hAnsi="Times New Roman" w:cs="Times New Roman"/>
          <w:sz w:val="24"/>
          <w:szCs w:val="24"/>
        </w:rPr>
        <w:t xml:space="preserve">внешний осмотр гидранта </w:t>
      </w:r>
      <w:r w:rsidR="00767D7D" w:rsidRPr="005C2E92">
        <w:rPr>
          <w:rFonts w:ascii="Times New Roman" w:hAnsi="Times New Roman" w:cs="Times New Roman"/>
        </w:rPr>
        <w:t>без пуска воды.</w:t>
      </w:r>
      <w:r w:rsidR="00767D7D" w:rsidRPr="005C2E92">
        <w:rPr>
          <w:rFonts w:ascii="Times New Roman" w:hAnsi="Times New Roman" w:cs="Times New Roman"/>
        </w:rPr>
        <w:tab/>
        <w:t>,</w:t>
      </w:r>
    </w:p>
    <w:p w:rsidR="00767D7D" w:rsidRPr="005C2E92" w:rsidRDefault="00A23712" w:rsidP="00A23712">
      <w:r w:rsidRPr="00A23712">
        <w:rPr>
          <w:rStyle w:val="0pt"/>
          <w:rFonts w:ascii="Times New Roman" w:eastAsia="Calibri" w:hAnsi="Times New Roman" w:cs="Times New Roman"/>
          <w:sz w:val="24"/>
          <w:szCs w:val="24"/>
        </w:rPr>
        <w:t xml:space="preserve">не допускается </w:t>
      </w:r>
      <w:r w:rsidRPr="00A23712">
        <w:t xml:space="preserve">открытие крышек колодца для внешнего осмотра гидрантов при </w:t>
      </w:r>
      <w:r w:rsidRPr="00A23712">
        <w:rPr>
          <w:rStyle w:val="0pt0"/>
          <w:rFonts w:ascii="Times New Roman" w:eastAsia="Calibri" w:hAnsi="Times New Roman" w:cs="Times New Roman"/>
          <w:i w:val="0"/>
          <w:sz w:val="24"/>
          <w:szCs w:val="24"/>
        </w:rPr>
        <w:t>температурах ниже минус</w:t>
      </w:r>
      <w:r w:rsidRPr="00A23712">
        <w:rPr>
          <w:rStyle w:val="0pt"/>
          <w:rFonts w:ascii="Times New Roman" w:eastAsia="Calibri" w:hAnsi="Times New Roman" w:cs="Times New Roman"/>
          <w:sz w:val="24"/>
          <w:szCs w:val="24"/>
        </w:rPr>
        <w:t xml:space="preserve"> </w:t>
      </w:r>
      <w:r w:rsidRPr="00A23712">
        <w:t>15 градусов во избежание потерь тепла из колодца</w:t>
      </w:r>
    </w:p>
    <w:p w:rsidR="00D90D0A" w:rsidRPr="00D90D0A" w:rsidRDefault="00D90D0A" w:rsidP="00D90D0A">
      <w:r>
        <w:rPr>
          <w:rStyle w:val="0pt"/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Pr="00D90D0A">
        <w:rPr>
          <w:rStyle w:val="0pt"/>
          <w:rFonts w:ascii="Times New Roman" w:eastAsia="Calibri" w:hAnsi="Times New Roman" w:cs="Times New Roman"/>
          <w:sz w:val="24"/>
          <w:szCs w:val="24"/>
        </w:rPr>
        <w:t xml:space="preserve">28. При проверке </w:t>
      </w:r>
      <w:r>
        <w:t>пожарных водо</w:t>
      </w:r>
      <w:r w:rsidRPr="00D90D0A">
        <w:t>емов (резервуаров) устанавливается:</w:t>
      </w:r>
    </w:p>
    <w:p w:rsidR="00D90D0A" w:rsidRPr="00D90D0A" w:rsidRDefault="00D90D0A" w:rsidP="00D90D0A">
      <w:r w:rsidRPr="00D90D0A">
        <w:rPr>
          <w:rStyle w:val="0pt"/>
          <w:rFonts w:ascii="Times New Roman" w:eastAsia="Calibri" w:hAnsi="Times New Roman" w:cs="Times New Roman"/>
          <w:sz w:val="24"/>
          <w:szCs w:val="24"/>
        </w:rPr>
        <w:t xml:space="preserve">наличие на видном </w:t>
      </w:r>
      <w:r w:rsidRPr="00D90D0A">
        <w:t>месте указате</w:t>
      </w:r>
      <w:r>
        <w:t xml:space="preserve">ля водоема в </w:t>
      </w:r>
      <w:r w:rsidRPr="00D90D0A">
        <w:t xml:space="preserve">соответствии с требованиями ГОСТ </w:t>
      </w:r>
      <w:proofErr w:type="gramStart"/>
      <w:r w:rsidRPr="00D90D0A">
        <w:rPr>
          <w:rStyle w:val="0pt"/>
          <w:rFonts w:ascii="Times New Roman" w:eastAsia="Calibri" w:hAnsi="Times New Roman" w:cs="Times New Roman"/>
          <w:sz w:val="24"/>
          <w:szCs w:val="24"/>
        </w:rPr>
        <w:t>Р</w:t>
      </w:r>
      <w:proofErr w:type="gramEnd"/>
      <w:r w:rsidRPr="00D90D0A">
        <w:rPr>
          <w:rStyle w:val="0pt"/>
          <w:rFonts w:ascii="Times New Roman" w:eastAsia="Calibri" w:hAnsi="Times New Roman" w:cs="Times New Roman"/>
          <w:sz w:val="24"/>
          <w:szCs w:val="24"/>
        </w:rPr>
        <w:t xml:space="preserve"> 12.4.026-2001 "Система </w:t>
      </w:r>
      <w:r w:rsidRPr="00D90D0A">
        <w:t xml:space="preserve">стандартов безопасности груда. Цвета </w:t>
      </w:r>
      <w:r w:rsidRPr="00D90D0A">
        <w:rPr>
          <w:rStyle w:val="45pt"/>
          <w:rFonts w:ascii="Times New Roman" w:hAnsi="Times New Roman" w:cs="Times New Roman"/>
          <w:sz w:val="24"/>
          <w:szCs w:val="24"/>
        </w:rPr>
        <w:t>сигнальные,</w:t>
      </w:r>
      <w:r w:rsidRPr="00D90D0A">
        <w:t xml:space="preserve"> знаки </w:t>
      </w:r>
      <w:r>
        <w:rPr>
          <w:rStyle w:val="0pt"/>
          <w:rFonts w:ascii="Times New Roman" w:eastAsia="Calibri" w:hAnsi="Times New Roman" w:cs="Times New Roman"/>
          <w:sz w:val="24"/>
          <w:szCs w:val="24"/>
        </w:rPr>
        <w:t xml:space="preserve">безопасности и </w:t>
      </w:r>
      <w:r w:rsidRPr="00D90D0A">
        <w:rPr>
          <w:rStyle w:val="0pt"/>
          <w:rFonts w:ascii="Times New Roman" w:eastAsia="Calibri" w:hAnsi="Times New Roman" w:cs="Times New Roman"/>
          <w:sz w:val="24"/>
          <w:szCs w:val="24"/>
        </w:rPr>
        <w:t xml:space="preserve"> разметка </w:t>
      </w:r>
      <w:r w:rsidRPr="00D90D0A">
        <w:t xml:space="preserve">сигнальная Назначение и правила применения. Общие </w:t>
      </w:r>
      <w:r>
        <w:t xml:space="preserve"> </w:t>
      </w:r>
      <w:r w:rsidRPr="00D90D0A">
        <w:rPr>
          <w:rStyle w:val="0pt"/>
          <w:rFonts w:ascii="Times New Roman" w:eastAsia="Calibri" w:hAnsi="Times New Roman" w:cs="Times New Roman"/>
          <w:sz w:val="24"/>
          <w:szCs w:val="24"/>
        </w:rPr>
        <w:t xml:space="preserve">технические требования </w:t>
      </w:r>
      <w:r w:rsidRPr="00D90D0A">
        <w:t xml:space="preserve">и характеристики Методы испытания” (утвержден </w:t>
      </w:r>
      <w:r w:rsidRPr="00D90D0A">
        <w:rPr>
          <w:rStyle w:val="0pt"/>
          <w:rFonts w:ascii="Times New Roman" w:eastAsia="Calibri" w:hAnsi="Times New Roman" w:cs="Times New Roman"/>
          <w:sz w:val="24"/>
          <w:szCs w:val="24"/>
        </w:rPr>
        <w:t xml:space="preserve">постановлением Госстандарта </w:t>
      </w:r>
      <w:r w:rsidRPr="00D90D0A">
        <w:t>России от 1</w:t>
      </w:r>
      <w:r w:rsidRPr="00D90D0A">
        <w:rPr>
          <w:vertAlign w:val="superscript"/>
        </w:rPr>
        <w:t>е</w:t>
      </w:r>
      <w:r w:rsidRPr="00D90D0A">
        <w:t xml:space="preserve">» сентября 2001 г № 387-ст); </w:t>
      </w:r>
      <w:r w:rsidRPr="00D90D0A">
        <w:rPr>
          <w:rStyle w:val="0pt"/>
          <w:rFonts w:ascii="Times New Roman" w:eastAsia="Calibri" w:hAnsi="Times New Roman" w:cs="Times New Roman"/>
          <w:sz w:val="24"/>
          <w:szCs w:val="24"/>
        </w:rPr>
        <w:t xml:space="preserve">возможность </w:t>
      </w:r>
      <w:r w:rsidRPr="00D90D0A">
        <w:t xml:space="preserve">беспрепятственного подъезда к водоему, </w:t>
      </w:r>
      <w:r w:rsidRPr="00D90D0A">
        <w:rPr>
          <w:rStyle w:val="0pt"/>
          <w:rFonts w:ascii="Times New Roman" w:eastAsia="Calibri" w:hAnsi="Times New Roman" w:cs="Times New Roman"/>
          <w:sz w:val="24"/>
          <w:szCs w:val="24"/>
        </w:rPr>
        <w:t xml:space="preserve">наполненность водоема </w:t>
      </w:r>
      <w:r w:rsidRPr="00D90D0A">
        <w:t xml:space="preserve">водой </w:t>
      </w:r>
      <w:r w:rsidRPr="00D90D0A">
        <w:rPr>
          <w:rStyle w:val="45pt"/>
          <w:rFonts w:ascii="Times New Roman" w:hAnsi="Times New Roman" w:cs="Times New Roman"/>
          <w:i w:val="0"/>
          <w:sz w:val="24"/>
          <w:szCs w:val="24"/>
        </w:rPr>
        <w:t>и</w:t>
      </w:r>
      <w:r w:rsidRPr="00D90D0A">
        <w:t xml:space="preserve"> возможность его пополнения; </w:t>
      </w:r>
      <w:r w:rsidRPr="00D90D0A">
        <w:rPr>
          <w:rStyle w:val="0pt"/>
          <w:rFonts w:ascii="Times New Roman" w:eastAsia="Calibri" w:hAnsi="Times New Roman" w:cs="Times New Roman"/>
          <w:sz w:val="24"/>
          <w:szCs w:val="24"/>
        </w:rPr>
        <w:t xml:space="preserve">наличие площадки перед </w:t>
      </w:r>
      <w:r w:rsidRPr="00D90D0A">
        <w:t xml:space="preserve">водоемом для забора воды; </w:t>
      </w:r>
      <w:r w:rsidRPr="00D90D0A">
        <w:rPr>
          <w:rStyle w:val="0pt"/>
          <w:rFonts w:ascii="Times New Roman" w:eastAsia="Calibri" w:hAnsi="Times New Roman" w:cs="Times New Roman"/>
          <w:sz w:val="24"/>
          <w:szCs w:val="24"/>
        </w:rPr>
        <w:t xml:space="preserve">герметичность задвижек </w:t>
      </w:r>
      <w:r w:rsidRPr="00D90D0A">
        <w:t>(при их наличии);</w:t>
      </w:r>
    </w:p>
    <w:p w:rsidR="00D90D0A" w:rsidRPr="00D90D0A" w:rsidRDefault="00D90D0A" w:rsidP="00D90D0A">
      <w:pPr>
        <w:rPr>
          <w:rStyle w:val="0pt"/>
          <w:rFonts w:ascii="Times New Roman" w:eastAsia="Calibri" w:hAnsi="Times New Roman" w:cs="Times New Roman"/>
          <w:color w:val="auto"/>
          <w:spacing w:val="0"/>
          <w:sz w:val="24"/>
          <w:szCs w:val="24"/>
          <w:shd w:val="clear" w:color="auto" w:fill="auto"/>
        </w:rPr>
      </w:pPr>
      <w:r w:rsidRPr="00D90D0A">
        <w:rPr>
          <w:rStyle w:val="0pt"/>
          <w:rFonts w:ascii="Times New Roman" w:eastAsia="Calibri" w:hAnsi="Times New Roman" w:cs="Times New Roman"/>
          <w:sz w:val="24"/>
          <w:szCs w:val="24"/>
        </w:rPr>
        <w:t xml:space="preserve">наличие проруби </w:t>
      </w:r>
      <w:r w:rsidRPr="00D90D0A">
        <w:t xml:space="preserve">при отрицательной температуре воздуха (для открытых </w:t>
      </w:r>
      <w:r w:rsidRPr="00D90D0A">
        <w:rPr>
          <w:rStyle w:val="0pt"/>
          <w:rFonts w:ascii="Times New Roman" w:eastAsia="Calibri" w:hAnsi="Times New Roman" w:cs="Times New Roman"/>
          <w:sz w:val="24"/>
          <w:szCs w:val="24"/>
        </w:rPr>
        <w:t xml:space="preserve">водоемов) и приспособлений </w:t>
      </w:r>
      <w:r w:rsidRPr="00D90D0A">
        <w:t xml:space="preserve">по </w:t>
      </w:r>
      <w:proofErr w:type="spellStart"/>
      <w:r w:rsidRPr="00D90D0A">
        <w:t>незамер</w:t>
      </w:r>
      <w:r>
        <w:t>занию</w:t>
      </w:r>
      <w:proofErr w:type="spellEnd"/>
      <w:r w:rsidRPr="00D90D0A">
        <w:rPr>
          <w:rStyle w:val="45pt"/>
          <w:rFonts w:ascii="Times New Roman" w:hAnsi="Times New Roman" w:cs="Times New Roman"/>
          <w:sz w:val="24"/>
          <w:szCs w:val="24"/>
        </w:rPr>
        <w:t>,</w:t>
      </w:r>
      <w:r>
        <w:t xml:space="preserve"> </w:t>
      </w:r>
      <w:proofErr w:type="spellStart"/>
      <w:r w:rsidRPr="00D90D0A">
        <w:t>утепленность</w:t>
      </w:r>
      <w:proofErr w:type="spellEnd"/>
      <w:r w:rsidRPr="00D90D0A">
        <w:t xml:space="preserve"> горловины </w:t>
      </w:r>
      <w:r w:rsidRPr="00D90D0A">
        <w:rPr>
          <w:rStyle w:val="20pt"/>
          <w:rFonts w:ascii="Times New Roman" w:eastAsia="Calibri" w:hAnsi="Times New Roman" w:cs="Times New Roman"/>
          <w:sz w:val="24"/>
          <w:szCs w:val="24"/>
        </w:rPr>
        <w:t xml:space="preserve">пожарного резервуара </w:t>
      </w:r>
      <w:r w:rsidRPr="00D90D0A">
        <w:t xml:space="preserve">при </w:t>
      </w:r>
      <w:r w:rsidRPr="00D90D0A">
        <w:rPr>
          <w:rStyle w:val="20pt"/>
          <w:rFonts w:ascii="Times New Roman" w:eastAsia="Calibri" w:hAnsi="Times New Roman" w:cs="Times New Roman"/>
          <w:sz w:val="24"/>
          <w:szCs w:val="24"/>
        </w:rPr>
        <w:t xml:space="preserve">эксплуатации в условиях </w:t>
      </w:r>
      <w:r w:rsidRPr="00D90D0A">
        <w:t>отрицательных температур</w:t>
      </w:r>
    </w:p>
    <w:p w:rsidR="00D90D0A" w:rsidRPr="00D90D0A" w:rsidRDefault="00D90D0A" w:rsidP="00D90D0A">
      <w:r>
        <w:rPr>
          <w:rStyle w:val="0pt"/>
          <w:rFonts w:ascii="Times New Roman" w:eastAsia="Calibri" w:hAnsi="Times New Roman" w:cs="Times New Roman"/>
          <w:sz w:val="24"/>
          <w:szCs w:val="24"/>
        </w:rPr>
        <w:t xml:space="preserve">           29. </w:t>
      </w:r>
      <w:r w:rsidRPr="00D90D0A">
        <w:rPr>
          <w:rStyle w:val="0pt"/>
          <w:rFonts w:ascii="Times New Roman" w:eastAsia="Calibri" w:hAnsi="Times New Roman" w:cs="Times New Roman"/>
          <w:sz w:val="24"/>
          <w:szCs w:val="24"/>
        </w:rPr>
        <w:t xml:space="preserve">При проверке </w:t>
      </w:r>
      <w:r w:rsidRPr="00D90D0A">
        <w:t>пожарных</w:t>
      </w:r>
      <w:r>
        <w:t xml:space="preserve"> пирсов</w:t>
      </w:r>
      <w:r w:rsidRPr="00D90D0A">
        <w:t xml:space="preserve"> устанавливается</w:t>
      </w:r>
      <w:r>
        <w:t xml:space="preserve"> </w:t>
      </w:r>
      <w:r w:rsidRPr="00D90D0A">
        <w:rPr>
          <w:rStyle w:val="0pt"/>
          <w:rFonts w:ascii="Times New Roman" w:eastAsia="Calibri" w:hAnsi="Times New Roman" w:cs="Times New Roman"/>
          <w:sz w:val="24"/>
          <w:szCs w:val="24"/>
        </w:rPr>
        <w:t xml:space="preserve">состояние несущих </w:t>
      </w:r>
      <w:r>
        <w:t>конструкции, покрытии</w:t>
      </w:r>
      <w:proofErr w:type="gramStart"/>
      <w:r w:rsidRPr="00D90D0A">
        <w:t>.</w:t>
      </w:r>
      <w:proofErr w:type="gramEnd"/>
      <w:r w:rsidRPr="00D90D0A">
        <w:t xml:space="preserve"> </w:t>
      </w:r>
      <w:proofErr w:type="gramStart"/>
      <w:r w:rsidRPr="00D90D0A">
        <w:t>о</w:t>
      </w:r>
      <w:proofErr w:type="gramEnd"/>
      <w:r w:rsidRPr="00D90D0A">
        <w:t xml:space="preserve">граждения, упорного бруса и </w:t>
      </w:r>
      <w:r>
        <w:rPr>
          <w:rStyle w:val="0pt"/>
          <w:rFonts w:ascii="Times New Roman" w:eastAsia="Calibri" w:hAnsi="Times New Roman" w:cs="Times New Roman"/>
          <w:sz w:val="24"/>
          <w:szCs w:val="24"/>
        </w:rPr>
        <w:t>наличия приямка</w:t>
      </w:r>
      <w:r w:rsidRPr="00D90D0A">
        <w:rPr>
          <w:rStyle w:val="0pt"/>
          <w:rFonts w:ascii="Times New Roman" w:eastAsia="Calibri" w:hAnsi="Times New Roman" w:cs="Times New Roman"/>
          <w:sz w:val="24"/>
          <w:szCs w:val="24"/>
        </w:rPr>
        <w:t xml:space="preserve"> для </w:t>
      </w:r>
      <w:r w:rsidRPr="00D90D0A">
        <w:t>забора воды.</w:t>
      </w:r>
    </w:p>
    <w:p w:rsidR="00D90D0A" w:rsidRPr="00D90D0A" w:rsidRDefault="00D90D0A" w:rsidP="00D90D0A">
      <w:r w:rsidRPr="00D90D0A">
        <w:rPr>
          <w:rStyle w:val="0pt"/>
          <w:rFonts w:ascii="Times New Roman" w:eastAsia="Calibri" w:hAnsi="Times New Roman" w:cs="Times New Roman"/>
          <w:sz w:val="24"/>
          <w:szCs w:val="24"/>
        </w:rPr>
        <w:t xml:space="preserve">наличие на видном </w:t>
      </w:r>
      <w:r>
        <w:t>месте указа</w:t>
      </w:r>
      <w:r w:rsidRPr="00D90D0A">
        <w:t>теля пирса;</w:t>
      </w:r>
      <w:r w:rsidRPr="00D90D0A">
        <w:rPr>
          <w:color w:val="000000"/>
        </w:rPr>
        <w:t xml:space="preserve"> </w:t>
      </w:r>
      <w:r>
        <w:rPr>
          <w:color w:val="000000"/>
        </w:rPr>
        <w:t>возможность беспрепятственного подъезда к пирсу; наличие площадки перед пирсом для разворота пожарной техники.</w:t>
      </w:r>
    </w:p>
    <w:p w:rsidR="00D90D0A" w:rsidRDefault="00D90D0A" w:rsidP="00D90D0A">
      <w:r>
        <w:t xml:space="preserve">         30. При проверке других источников ППВ устанавливается наличие подъезда и возможность забора воды из них в любое время года</w:t>
      </w:r>
    </w:p>
    <w:p w:rsidR="00767D7D" w:rsidRPr="0091549C" w:rsidRDefault="00767D7D" w:rsidP="0091549C">
      <w:pPr>
        <w:jc w:val="center"/>
        <w:rPr>
          <w:sz w:val="20"/>
          <w:szCs w:val="20"/>
        </w:rPr>
      </w:pPr>
    </w:p>
    <w:sectPr w:rsidR="00767D7D" w:rsidRPr="0091549C" w:rsidSect="00E508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6577F"/>
    <w:multiLevelType w:val="multilevel"/>
    <w:tmpl w:val="D79E8656"/>
    <w:lvl w:ilvl="0">
      <w:start w:val="24"/>
      <w:numFmt w:val="decimal"/>
      <w:lvlText w:val="%1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5B69BD"/>
    <w:multiLevelType w:val="multilevel"/>
    <w:tmpl w:val="915052D8"/>
    <w:lvl w:ilvl="0">
      <w:start w:val="16"/>
      <w:numFmt w:val="decimal"/>
      <w:lvlText w:val="%1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0"/>
        <w:szCs w:val="1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AC1088"/>
    <w:multiLevelType w:val="multilevel"/>
    <w:tmpl w:val="D50EF428"/>
    <w:lvl w:ilvl="0">
      <w:start w:val="14"/>
      <w:numFmt w:val="decimal"/>
      <w:lvlText w:val="%1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0"/>
        <w:szCs w:val="1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A872C69"/>
    <w:multiLevelType w:val="multilevel"/>
    <w:tmpl w:val="CC904E2A"/>
    <w:lvl w:ilvl="0">
      <w:start w:val="4"/>
      <w:numFmt w:val="upperRoman"/>
      <w:lvlText w:val="%1."/>
      <w:lvlJc w:val="left"/>
      <w:rPr>
        <w:rFonts w:ascii="Lucida Sans Unicode" w:eastAsia="Lucida Sans Unicode" w:hAnsi="Lucida Sans Unicode" w:cs="Lucida Sans Unicod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BA75D0C"/>
    <w:multiLevelType w:val="multilevel"/>
    <w:tmpl w:val="CA165376"/>
    <w:lvl w:ilvl="0">
      <w:start w:val="14"/>
      <w:numFmt w:val="decimal"/>
      <w:lvlText w:val="%1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0"/>
        <w:szCs w:val="1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F42059E"/>
    <w:multiLevelType w:val="hybridMultilevel"/>
    <w:tmpl w:val="8C8AEC9E"/>
    <w:lvl w:ilvl="0" w:tplc="3DF2EC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B46F9B"/>
    <w:multiLevelType w:val="multilevel"/>
    <w:tmpl w:val="CE180152"/>
    <w:lvl w:ilvl="0">
      <w:start w:val="20"/>
      <w:numFmt w:val="decimal"/>
      <w:lvlText w:val="%1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0"/>
        <w:szCs w:val="1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26A398D"/>
    <w:multiLevelType w:val="hybridMultilevel"/>
    <w:tmpl w:val="8C7E6048"/>
    <w:lvl w:ilvl="0" w:tplc="CD4C60CA">
      <w:start w:val="30"/>
      <w:numFmt w:val="decimal"/>
      <w:lvlText w:val="%1."/>
      <w:lvlJc w:val="left"/>
      <w:pPr>
        <w:ind w:left="6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</w:lvl>
    <w:lvl w:ilvl="3" w:tplc="0419000F" w:tentative="1">
      <w:start w:val="1"/>
      <w:numFmt w:val="decimal"/>
      <w:lvlText w:val="%4."/>
      <w:lvlJc w:val="left"/>
      <w:pPr>
        <w:ind w:left="2800" w:hanging="360"/>
      </w:p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</w:lvl>
    <w:lvl w:ilvl="6" w:tplc="0419000F" w:tentative="1">
      <w:start w:val="1"/>
      <w:numFmt w:val="decimal"/>
      <w:lvlText w:val="%7."/>
      <w:lvlJc w:val="left"/>
      <w:pPr>
        <w:ind w:left="4960" w:hanging="360"/>
      </w:p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4C95"/>
    <w:rsid w:val="00144C95"/>
    <w:rsid w:val="00196473"/>
    <w:rsid w:val="00326648"/>
    <w:rsid w:val="00357B31"/>
    <w:rsid w:val="003D6C44"/>
    <w:rsid w:val="00586138"/>
    <w:rsid w:val="005C2E92"/>
    <w:rsid w:val="00751658"/>
    <w:rsid w:val="00767D7D"/>
    <w:rsid w:val="00795AC5"/>
    <w:rsid w:val="00883CDC"/>
    <w:rsid w:val="0091549C"/>
    <w:rsid w:val="00A23712"/>
    <w:rsid w:val="00A90F51"/>
    <w:rsid w:val="00B13E45"/>
    <w:rsid w:val="00D90D0A"/>
    <w:rsid w:val="00E50846"/>
    <w:rsid w:val="00EB0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C9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95A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144C9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144C95"/>
    <w:rPr>
      <w:rFonts w:ascii="Times New Roman" w:eastAsia="Calibri" w:hAnsi="Times New Roman" w:cs="Times New Roman"/>
      <w:b/>
      <w:bCs/>
      <w:lang w:eastAsia="ru-RU"/>
    </w:rPr>
  </w:style>
  <w:style w:type="paragraph" w:styleId="a3">
    <w:name w:val="No Spacing"/>
    <w:uiPriority w:val="1"/>
    <w:qFormat/>
    <w:rsid w:val="00767D7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4">
    <w:name w:val="Основной текст_"/>
    <w:basedOn w:val="a0"/>
    <w:link w:val="3"/>
    <w:locked/>
    <w:rsid w:val="00767D7D"/>
    <w:rPr>
      <w:rFonts w:ascii="Times New Roman" w:eastAsia="Times New Roman" w:hAnsi="Times New Roman" w:cs="Times New Roman"/>
      <w:sz w:val="10"/>
      <w:szCs w:val="10"/>
      <w:shd w:val="clear" w:color="auto" w:fill="FFFFFF"/>
    </w:rPr>
  </w:style>
  <w:style w:type="paragraph" w:customStyle="1" w:styleId="3">
    <w:name w:val="Основной текст3"/>
    <w:basedOn w:val="a"/>
    <w:link w:val="a4"/>
    <w:rsid w:val="00767D7D"/>
    <w:pPr>
      <w:widowControl w:val="0"/>
      <w:shd w:val="clear" w:color="auto" w:fill="FFFFFF"/>
      <w:spacing w:line="130" w:lineRule="exact"/>
      <w:jc w:val="both"/>
    </w:pPr>
    <w:rPr>
      <w:rFonts w:eastAsia="Times New Roman"/>
      <w:sz w:val="10"/>
      <w:szCs w:val="10"/>
      <w:lang w:eastAsia="en-US"/>
    </w:rPr>
  </w:style>
  <w:style w:type="character" w:customStyle="1" w:styleId="a5">
    <w:name w:val="Основной текст + Курсив"/>
    <w:basedOn w:val="a4"/>
    <w:rsid w:val="00767D7D"/>
    <w:rPr>
      <w:i/>
      <w:iCs/>
      <w:color w:val="000000"/>
      <w:spacing w:val="0"/>
      <w:w w:val="100"/>
      <w:position w:val="0"/>
      <w:lang w:val="ru-RU"/>
    </w:rPr>
  </w:style>
  <w:style w:type="character" w:customStyle="1" w:styleId="11">
    <w:name w:val="Основной текст1"/>
    <w:basedOn w:val="a4"/>
    <w:rsid w:val="00767D7D"/>
    <w:rPr>
      <w:color w:val="000000"/>
      <w:spacing w:val="0"/>
      <w:w w:val="100"/>
      <w:position w:val="0"/>
    </w:rPr>
  </w:style>
  <w:style w:type="character" w:customStyle="1" w:styleId="a6">
    <w:name w:val="Основной текст + Полужирный"/>
    <w:basedOn w:val="a4"/>
    <w:rsid w:val="00767D7D"/>
    <w:rPr>
      <w:b/>
      <w:bCs/>
      <w:color w:val="000000"/>
      <w:spacing w:val="0"/>
      <w:w w:val="100"/>
      <w:position w:val="0"/>
      <w:lang w:val="ru-RU"/>
    </w:rPr>
  </w:style>
  <w:style w:type="character" w:customStyle="1" w:styleId="5">
    <w:name w:val="Основной текст (5)"/>
    <w:basedOn w:val="a0"/>
    <w:rsid w:val="00767D7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0"/>
      <w:szCs w:val="10"/>
      <w:u w:val="none"/>
      <w:effect w:val="none"/>
      <w:lang w:val="ru-RU"/>
    </w:rPr>
  </w:style>
  <w:style w:type="character" w:customStyle="1" w:styleId="50">
    <w:name w:val="Основной текст (5) + Курсив"/>
    <w:basedOn w:val="a0"/>
    <w:rsid w:val="00767D7D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0"/>
      <w:szCs w:val="10"/>
      <w:u w:val="none"/>
      <w:effect w:val="none"/>
      <w:lang w:val="ru-RU"/>
    </w:rPr>
  </w:style>
  <w:style w:type="character" w:customStyle="1" w:styleId="51">
    <w:name w:val="Основной текст (5) + Полужирный"/>
    <w:basedOn w:val="a0"/>
    <w:rsid w:val="00767D7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0"/>
      <w:szCs w:val="10"/>
      <w:u w:val="none"/>
      <w:effect w:val="none"/>
      <w:lang w:val="ru-RU"/>
    </w:rPr>
  </w:style>
  <w:style w:type="character" w:customStyle="1" w:styleId="4pt">
    <w:name w:val="Основной текст + 4 pt"/>
    <w:aliases w:val="Малые прописные,Масштаб 50%"/>
    <w:basedOn w:val="a4"/>
    <w:rsid w:val="00767D7D"/>
    <w:rPr>
      <w:b w:val="0"/>
      <w:bCs w:val="0"/>
      <w:i w:val="0"/>
      <w:iCs w:val="0"/>
      <w:smallCaps/>
      <w:strike w:val="0"/>
      <w:dstrike w:val="0"/>
      <w:color w:val="000000"/>
      <w:spacing w:val="0"/>
      <w:w w:val="50"/>
      <w:position w:val="0"/>
      <w:sz w:val="8"/>
      <w:szCs w:val="8"/>
      <w:u w:val="none"/>
      <w:effect w:val="none"/>
      <w:lang w:val="ru-RU"/>
    </w:rPr>
  </w:style>
  <w:style w:type="character" w:customStyle="1" w:styleId="0pt">
    <w:name w:val="Основной текст + Интервал 0 pt"/>
    <w:basedOn w:val="a4"/>
    <w:rsid w:val="00767D7D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dstrike w:val="0"/>
      <w:color w:val="000000"/>
      <w:spacing w:val="-10"/>
      <w:w w:val="100"/>
      <w:position w:val="0"/>
      <w:u w:val="none"/>
      <w:effect w:val="none"/>
      <w:lang w:val="ru-RU"/>
    </w:rPr>
  </w:style>
  <w:style w:type="character" w:customStyle="1" w:styleId="4">
    <w:name w:val="Основной текст + 4"/>
    <w:aliases w:val="5 pt,Курсив"/>
    <w:basedOn w:val="a4"/>
    <w:rsid w:val="00767D7D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9"/>
      <w:szCs w:val="9"/>
      <w:u w:val="none"/>
      <w:effect w:val="none"/>
      <w:lang w:val="ru-RU"/>
    </w:rPr>
  </w:style>
  <w:style w:type="character" w:customStyle="1" w:styleId="2">
    <w:name w:val="Основной текст (2) + Полужирный"/>
    <w:aliases w:val="Интервал 0 pt"/>
    <w:basedOn w:val="a0"/>
    <w:rsid w:val="00767D7D"/>
    <w:rPr>
      <w:rFonts w:ascii="Lucida Sans Unicode" w:eastAsia="Lucida Sans Unicode" w:hAnsi="Lucida Sans Unicode" w:cs="Lucida Sans Unicode" w:hint="default"/>
      <w:b/>
      <w:bCs/>
      <w:color w:val="000000"/>
      <w:spacing w:val="0"/>
      <w:w w:val="100"/>
      <w:position w:val="0"/>
      <w:sz w:val="10"/>
      <w:szCs w:val="10"/>
      <w:shd w:val="clear" w:color="auto" w:fill="FFFFFF"/>
      <w:lang w:val="ru-RU"/>
    </w:rPr>
  </w:style>
  <w:style w:type="character" w:customStyle="1" w:styleId="20pt">
    <w:name w:val="Основной текст (2) + Интервал 0 pt"/>
    <w:basedOn w:val="a0"/>
    <w:rsid w:val="00767D7D"/>
    <w:rPr>
      <w:rFonts w:ascii="Lucida Sans Unicode" w:eastAsia="Lucida Sans Unicode" w:hAnsi="Lucida Sans Unicode" w:cs="Lucida Sans Unicode" w:hint="default"/>
      <w:color w:val="000000"/>
      <w:spacing w:val="0"/>
      <w:w w:val="100"/>
      <w:position w:val="0"/>
      <w:sz w:val="10"/>
      <w:szCs w:val="10"/>
      <w:shd w:val="clear" w:color="auto" w:fill="FFFFFF"/>
      <w:lang w:val="ru-RU"/>
    </w:rPr>
  </w:style>
  <w:style w:type="character" w:customStyle="1" w:styleId="20">
    <w:name w:val="Основной текст (2) + Курсив"/>
    <w:basedOn w:val="a0"/>
    <w:rsid w:val="00767D7D"/>
    <w:rPr>
      <w:rFonts w:ascii="Lucida Sans Unicode" w:eastAsia="Lucida Sans Unicode" w:hAnsi="Lucida Sans Unicode" w:cs="Lucida Sans Unicode" w:hint="default"/>
      <w:i/>
      <w:iCs/>
      <w:color w:val="000000"/>
      <w:spacing w:val="-10"/>
      <w:w w:val="100"/>
      <w:position w:val="0"/>
      <w:sz w:val="10"/>
      <w:szCs w:val="10"/>
      <w:shd w:val="clear" w:color="auto" w:fill="FFFFFF"/>
      <w:lang w:val="ru-RU"/>
    </w:rPr>
  </w:style>
  <w:style w:type="character" w:customStyle="1" w:styleId="21">
    <w:name w:val="Основной текст (2)_"/>
    <w:basedOn w:val="a0"/>
    <w:link w:val="22"/>
    <w:rsid w:val="00795AC5"/>
    <w:rPr>
      <w:rFonts w:ascii="Lucida Sans Unicode" w:eastAsia="Lucida Sans Unicode" w:hAnsi="Lucida Sans Unicode" w:cs="Lucida Sans Unicode"/>
      <w:spacing w:val="-10"/>
      <w:sz w:val="10"/>
      <w:szCs w:val="10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95AC5"/>
    <w:pPr>
      <w:widowControl w:val="0"/>
      <w:shd w:val="clear" w:color="auto" w:fill="FFFFFF"/>
      <w:spacing w:before="120" w:after="120" w:line="0" w:lineRule="atLeast"/>
      <w:jc w:val="center"/>
    </w:pPr>
    <w:rPr>
      <w:rFonts w:ascii="Lucida Sans Unicode" w:eastAsia="Lucida Sans Unicode" w:hAnsi="Lucida Sans Unicode" w:cs="Lucida Sans Unicode"/>
      <w:spacing w:val="-10"/>
      <w:sz w:val="10"/>
      <w:szCs w:val="10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795A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Основной текст (3)_"/>
    <w:basedOn w:val="a0"/>
    <w:link w:val="31"/>
    <w:rsid w:val="00326648"/>
    <w:rPr>
      <w:rFonts w:ascii="Lucida Sans Unicode" w:eastAsia="Lucida Sans Unicode" w:hAnsi="Lucida Sans Unicode" w:cs="Lucida Sans Unicode"/>
      <w:b/>
      <w:bCs/>
      <w:sz w:val="10"/>
      <w:szCs w:val="10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326648"/>
    <w:pPr>
      <w:widowControl w:val="0"/>
      <w:shd w:val="clear" w:color="auto" w:fill="FFFFFF"/>
      <w:spacing w:before="120" w:after="120" w:line="0" w:lineRule="atLeast"/>
      <w:jc w:val="center"/>
    </w:pPr>
    <w:rPr>
      <w:rFonts w:ascii="Lucida Sans Unicode" w:eastAsia="Lucida Sans Unicode" w:hAnsi="Lucida Sans Unicode" w:cs="Lucida Sans Unicode"/>
      <w:b/>
      <w:bCs/>
      <w:sz w:val="10"/>
      <w:szCs w:val="10"/>
      <w:lang w:eastAsia="en-US"/>
    </w:rPr>
  </w:style>
  <w:style w:type="character" w:customStyle="1" w:styleId="45pt">
    <w:name w:val="Основной текст + 4;5 pt;Курсив"/>
    <w:basedOn w:val="a4"/>
    <w:rsid w:val="00D90D0A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/>
    </w:rPr>
  </w:style>
  <w:style w:type="character" w:customStyle="1" w:styleId="0pt0">
    <w:name w:val="Основной текст + Курсив;Интервал 0 pt"/>
    <w:basedOn w:val="a4"/>
    <w:rsid w:val="00D90D0A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-10"/>
      <w:w w:val="100"/>
      <w:position w:val="0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7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64B5B-9291-47F0-B174-A2D825905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7</Pages>
  <Words>2936</Words>
  <Characters>16740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19637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2015-06-05T06:49:00Z</cp:lastPrinted>
  <dcterms:created xsi:type="dcterms:W3CDTF">2015-06-05T02:34:00Z</dcterms:created>
  <dcterms:modified xsi:type="dcterms:W3CDTF">2015-06-05T06:51:00Z</dcterms:modified>
</cp:coreProperties>
</file>